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156" w:rsidRPr="00092156" w:rsidRDefault="00092156" w:rsidP="00092156">
      <w:pPr>
        <w:spacing w:line="360" w:lineRule="auto"/>
        <w:ind w:leftChars="-5" w:left="-10"/>
        <w:jc w:val="center"/>
        <w:rPr>
          <w:b/>
          <w:color w:val="00B0F0"/>
          <w:sz w:val="36"/>
          <w:szCs w:val="32"/>
        </w:rPr>
      </w:pPr>
      <w:r w:rsidRPr="00092156">
        <w:rPr>
          <w:b/>
          <w:noProof/>
          <w:color w:val="00B0F0"/>
          <w:sz w:val="36"/>
          <w:szCs w:val="32"/>
        </w:rPr>
        <w:drawing>
          <wp:anchor distT="0" distB="0" distL="114300" distR="114300" simplePos="0" relativeHeight="251659264" behindDoc="0" locked="0" layoutInCell="1" allowOverlap="1" wp14:anchorId="2696E795" wp14:editId="063F01E5">
            <wp:simplePos x="0" y="0"/>
            <wp:positionH relativeFrom="page">
              <wp:posOffset>10731500</wp:posOffset>
            </wp:positionH>
            <wp:positionV relativeFrom="topMargin">
              <wp:posOffset>10160000</wp:posOffset>
            </wp:positionV>
            <wp:extent cx="304800" cy="254000"/>
            <wp:effectExtent l="0" t="0" r="0" b="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92156">
        <w:rPr>
          <w:b/>
          <w:color w:val="00B0F0"/>
          <w:sz w:val="36"/>
          <w:szCs w:val="32"/>
        </w:rPr>
        <w:t>第三章</w:t>
      </w:r>
      <w:r>
        <w:rPr>
          <w:rFonts w:hint="eastAsia"/>
          <w:b/>
          <w:color w:val="00B0F0"/>
          <w:sz w:val="36"/>
          <w:szCs w:val="32"/>
        </w:rPr>
        <w:t xml:space="preserve"> </w:t>
      </w:r>
      <w:bookmarkStart w:id="0" w:name="_GoBack"/>
      <w:bookmarkEnd w:id="0"/>
      <w:r w:rsidRPr="00092156">
        <w:rPr>
          <w:b/>
          <w:color w:val="00B0F0"/>
          <w:sz w:val="36"/>
          <w:szCs w:val="32"/>
        </w:rPr>
        <w:t>声的世界</w:t>
      </w:r>
    </w:p>
    <w:p w:rsidR="00092156" w:rsidRPr="00092156" w:rsidRDefault="00092156" w:rsidP="00092156">
      <w:pPr>
        <w:spacing w:line="360" w:lineRule="auto"/>
        <w:jc w:val="center"/>
        <w:rPr>
          <w:b/>
          <w:color w:val="00B0F0"/>
          <w:sz w:val="36"/>
          <w:szCs w:val="32"/>
        </w:rPr>
      </w:pPr>
      <w:r w:rsidRPr="00092156">
        <w:rPr>
          <w:b/>
          <w:color w:val="00B0F0"/>
          <w:sz w:val="36"/>
          <w:szCs w:val="32"/>
        </w:rPr>
        <w:t>单元测试</w:t>
      </w:r>
    </w:p>
    <w:p w:rsidR="00092156" w:rsidRPr="0030116A" w:rsidRDefault="00092156" w:rsidP="00092156">
      <w:pPr>
        <w:spacing w:line="360" w:lineRule="auto"/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5276850" cy="438150"/>
            <wp:effectExtent l="0" t="0" r="0" b="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156" w:rsidRPr="0030116A" w:rsidRDefault="00092156" w:rsidP="00092156">
      <w:pPr>
        <w:spacing w:line="360" w:lineRule="auto"/>
        <w:jc w:val="center"/>
        <w:rPr>
          <w:b/>
          <w:szCs w:val="21"/>
        </w:rPr>
      </w:pPr>
      <w:r w:rsidRPr="0030116A">
        <w:rPr>
          <w:b/>
          <w:szCs w:val="21"/>
        </w:rPr>
        <w:t>【满分：</w:t>
      </w:r>
      <w:r w:rsidRPr="0030116A">
        <w:rPr>
          <w:b/>
          <w:szCs w:val="21"/>
        </w:rPr>
        <w:t>100</w:t>
      </w:r>
      <w:r w:rsidRPr="0030116A">
        <w:rPr>
          <w:b/>
          <w:szCs w:val="21"/>
        </w:rPr>
        <w:t>分</w:t>
      </w:r>
      <w:r w:rsidRPr="0030116A">
        <w:rPr>
          <w:b/>
          <w:szCs w:val="21"/>
        </w:rPr>
        <w:t xml:space="preserve">  </w:t>
      </w:r>
      <w:r w:rsidRPr="0030116A">
        <w:rPr>
          <w:b/>
          <w:szCs w:val="21"/>
        </w:rPr>
        <w:t>时间：</w:t>
      </w:r>
      <w:r w:rsidRPr="0030116A">
        <w:rPr>
          <w:b/>
          <w:szCs w:val="21"/>
        </w:rPr>
        <w:t>90</w:t>
      </w:r>
      <w:r w:rsidRPr="0030116A">
        <w:rPr>
          <w:b/>
          <w:szCs w:val="21"/>
        </w:rPr>
        <w:t>分钟】</w:t>
      </w:r>
    </w:p>
    <w:p w:rsidR="00092156" w:rsidRPr="0030116A" w:rsidRDefault="00092156" w:rsidP="00092156">
      <w:pPr>
        <w:spacing w:line="360" w:lineRule="auto"/>
        <w:jc w:val="center"/>
      </w:pPr>
    </w:p>
    <w:p w:rsidR="00092156" w:rsidRPr="0030116A" w:rsidRDefault="00092156" w:rsidP="00092156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0116A">
        <w:rPr>
          <w:rFonts w:ascii="Times New Roman" w:hAnsi="Times New Roman" w:cs="Times New Roman"/>
          <w:b/>
          <w:sz w:val="28"/>
          <w:szCs w:val="28"/>
        </w:rPr>
        <w:t>一、选择题</w:t>
      </w:r>
      <w:r w:rsidRPr="0030116A">
        <w:rPr>
          <w:rFonts w:ascii="Times New Roman" w:hAnsi="Times New Roman" w:cs="Times New Roman"/>
          <w:b/>
          <w:sz w:val="28"/>
          <w:szCs w:val="28"/>
        </w:rPr>
        <w:t>(</w:t>
      </w:r>
      <w:r w:rsidRPr="0030116A">
        <w:rPr>
          <w:rFonts w:ascii="Times New Roman" w:hAnsi="Times New Roman" w:cs="Times New Roman"/>
          <w:b/>
          <w:sz w:val="28"/>
          <w:szCs w:val="28"/>
        </w:rPr>
        <w:t>每题</w:t>
      </w:r>
      <w:r w:rsidRPr="0030116A">
        <w:rPr>
          <w:rFonts w:ascii="Times New Roman" w:hAnsi="Times New Roman" w:cs="Times New Roman"/>
          <w:b/>
          <w:sz w:val="28"/>
          <w:szCs w:val="28"/>
        </w:rPr>
        <w:t>3</w:t>
      </w:r>
      <w:r w:rsidRPr="0030116A">
        <w:rPr>
          <w:rFonts w:ascii="Times New Roman" w:hAnsi="Times New Roman" w:cs="Times New Roman"/>
          <w:b/>
          <w:sz w:val="28"/>
          <w:szCs w:val="28"/>
        </w:rPr>
        <w:t>分，共</w:t>
      </w:r>
      <w:r w:rsidRPr="0030116A">
        <w:rPr>
          <w:rFonts w:ascii="Times New Roman" w:hAnsi="Times New Roman" w:cs="Times New Roman"/>
          <w:b/>
          <w:sz w:val="28"/>
          <w:szCs w:val="28"/>
        </w:rPr>
        <w:t>36</w:t>
      </w:r>
      <w:r w:rsidRPr="0030116A">
        <w:rPr>
          <w:rFonts w:ascii="Times New Roman" w:hAnsi="Times New Roman" w:cs="Times New Roman"/>
          <w:b/>
          <w:sz w:val="28"/>
          <w:szCs w:val="28"/>
        </w:rPr>
        <w:t>分</w:t>
      </w:r>
      <w:r w:rsidRPr="0030116A">
        <w:rPr>
          <w:rFonts w:ascii="Times New Roman" w:hAnsi="Times New Roman" w:cs="Times New Roman"/>
          <w:b/>
          <w:sz w:val="28"/>
          <w:szCs w:val="28"/>
        </w:rPr>
        <w:t>)</w:t>
      </w:r>
    </w:p>
    <w:p w:rsidR="00092156" w:rsidRPr="0030116A" w:rsidRDefault="00092156" w:rsidP="00092156">
      <w:pPr>
        <w:pStyle w:val="a5"/>
        <w:spacing w:line="360" w:lineRule="auto"/>
        <w:ind w:firstLineChars="200" w:firstLine="422"/>
        <w:rPr>
          <w:rFonts w:ascii="Times New Roman" w:hAnsi="Times New Roman" w:cs="Times New Roman"/>
        </w:rPr>
      </w:pPr>
      <w:r w:rsidRPr="0030116A">
        <w:rPr>
          <w:rFonts w:ascii="Times New Roman" w:hAnsi="Times New Roman" w:cs="Times New Roman"/>
          <w:b/>
        </w:rPr>
        <w:t>1</w:t>
      </w:r>
      <w:r w:rsidRPr="0030116A">
        <w:rPr>
          <w:rFonts w:ascii="Times New Roman" w:hAnsi="Times New Roman" w:cs="Times New Roman"/>
        </w:rPr>
        <w:t>．关于下列四个情景的说法</w:t>
      </w:r>
      <w:r w:rsidRPr="0030116A">
        <w:rPr>
          <w:rFonts w:ascii="Times New Roman" w:hAnsi="Times New Roman" w:cs="Times New Roman"/>
          <w:em w:val="underDot"/>
        </w:rPr>
        <w:t>错误</w:t>
      </w:r>
      <w:r w:rsidRPr="0030116A">
        <w:rPr>
          <w:rFonts w:ascii="Times New Roman" w:hAnsi="Times New Roman" w:cs="Times New Roman"/>
        </w:rPr>
        <w:t>的是</w:t>
      </w:r>
      <w:r w:rsidRPr="0030116A">
        <w:rPr>
          <w:rFonts w:ascii="Times New Roman" w:hAnsi="Times New Roman" w:cs="Times New Roman"/>
        </w:rPr>
        <w:t>(</w:t>
      </w:r>
      <w:r w:rsidRPr="0030116A">
        <w:rPr>
          <w:rFonts w:ascii="Times New Roman" w:hAnsi="Times New Roman" w:cs="Times New Roman"/>
        </w:rPr>
        <w:t xml:space="preserve">　　</w:t>
      </w:r>
      <w:r w:rsidRPr="0030116A">
        <w:rPr>
          <w:rFonts w:ascii="Times New Roman" w:hAnsi="Times New Roman" w:cs="Times New Roman"/>
        </w:rPr>
        <w:t>)</w:t>
      </w:r>
    </w:p>
    <w:p w:rsidR="00092156" w:rsidRPr="0030116A" w:rsidRDefault="00092156" w:rsidP="00092156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990975" cy="885825"/>
            <wp:effectExtent l="0" t="0" r="9525" b="9525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156" w:rsidRPr="0030116A" w:rsidRDefault="00092156" w:rsidP="0009215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30116A">
        <w:rPr>
          <w:rFonts w:ascii="Times New Roman" w:hAnsi="Times New Roman" w:cs="Times New Roman"/>
        </w:rPr>
        <w:t>A</w:t>
      </w:r>
      <w:r w:rsidRPr="0030116A">
        <w:rPr>
          <w:rFonts w:ascii="Times New Roman" w:hAnsi="Times New Roman" w:cs="Times New Roman"/>
        </w:rPr>
        <w:t>．甲：发声扬声器旁的烛焰晃动，说明声波能传递能量</w:t>
      </w:r>
    </w:p>
    <w:p w:rsidR="00092156" w:rsidRPr="0030116A" w:rsidRDefault="00092156" w:rsidP="0009215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30116A">
        <w:rPr>
          <w:rFonts w:ascii="Times New Roman" w:hAnsi="Times New Roman" w:cs="Times New Roman"/>
        </w:rPr>
        <w:t>B</w:t>
      </w:r>
      <w:r w:rsidRPr="0030116A">
        <w:rPr>
          <w:rFonts w:ascii="Times New Roman" w:hAnsi="Times New Roman" w:cs="Times New Roman"/>
        </w:rPr>
        <w:t>．乙：不能听到真空罩中闹钟的闹铃声，说明声波的传播需要介质</w:t>
      </w:r>
    </w:p>
    <w:p w:rsidR="00092156" w:rsidRPr="0030116A" w:rsidRDefault="00092156" w:rsidP="0009215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30116A">
        <w:rPr>
          <w:rFonts w:ascii="Times New Roman" w:hAnsi="Times New Roman" w:cs="Times New Roman"/>
        </w:rPr>
        <w:t>C</w:t>
      </w:r>
      <w:r w:rsidRPr="0030116A">
        <w:rPr>
          <w:rFonts w:ascii="Times New Roman" w:hAnsi="Times New Roman" w:cs="Times New Roman"/>
        </w:rPr>
        <w:t>．丙：发声的音叉将乒乓球弹开，说明发声的物体在振动</w:t>
      </w:r>
    </w:p>
    <w:p w:rsidR="00092156" w:rsidRPr="0030116A" w:rsidRDefault="00092156" w:rsidP="0009215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30116A">
        <w:rPr>
          <w:rFonts w:ascii="Times New Roman" w:hAnsi="Times New Roman" w:cs="Times New Roman"/>
        </w:rPr>
        <w:t>D</w:t>
      </w:r>
      <w:r w:rsidRPr="0030116A">
        <w:rPr>
          <w:rFonts w:ascii="Times New Roman" w:hAnsi="Times New Roman" w:cs="Times New Roman"/>
        </w:rPr>
        <w:t>．丁：</w:t>
      </w:r>
      <w:r w:rsidRPr="0030116A">
        <w:rPr>
          <w:rFonts w:ascii="Times New Roman" w:hAnsi="Times New Roman" w:cs="Times New Roman"/>
        </w:rPr>
        <w:t>8</w:t>
      </w:r>
      <w:r w:rsidRPr="0030116A">
        <w:rPr>
          <w:rFonts w:ascii="Times New Roman" w:hAnsi="Times New Roman" w:cs="Times New Roman"/>
        </w:rPr>
        <w:t>个相同玻璃瓶装不同高度的水，敲击它们时发出声音的音色不同</w:t>
      </w:r>
    </w:p>
    <w:p w:rsidR="00092156" w:rsidRPr="0030116A" w:rsidRDefault="00092156" w:rsidP="00092156">
      <w:pPr>
        <w:spacing w:line="360" w:lineRule="auto"/>
        <w:ind w:firstLineChars="200" w:firstLine="422"/>
        <w:rPr>
          <w:szCs w:val="21"/>
        </w:rPr>
      </w:pPr>
      <w:r w:rsidRPr="0030116A">
        <w:rPr>
          <w:b/>
          <w:szCs w:val="21"/>
        </w:rPr>
        <w:t>2</w:t>
      </w:r>
      <w:r w:rsidRPr="0030116A">
        <w:rPr>
          <w:szCs w:val="21"/>
        </w:rPr>
        <w:t>．据说，德国音乐家贝多芬失聪后，为了</w:t>
      </w:r>
      <w:r w:rsidRPr="0030116A">
        <w:rPr>
          <w:szCs w:val="21"/>
        </w:rPr>
        <w:t>“</w:t>
      </w:r>
      <w:r w:rsidRPr="0030116A">
        <w:rPr>
          <w:szCs w:val="21"/>
        </w:rPr>
        <w:t>聆听</w:t>
      </w:r>
      <w:r w:rsidRPr="0030116A">
        <w:rPr>
          <w:szCs w:val="21"/>
        </w:rPr>
        <w:t>”</w:t>
      </w:r>
      <w:r w:rsidRPr="0030116A">
        <w:rPr>
          <w:szCs w:val="21"/>
        </w:rPr>
        <w:t>谱写的乐曲，将硬棒的一端抵住琴板，另一端咬在嘴中。这说明</w:t>
      </w:r>
      <w:r w:rsidRPr="0030116A">
        <w:rPr>
          <w:szCs w:val="21"/>
        </w:rPr>
        <w:t>(</w:t>
      </w:r>
      <w:r w:rsidRPr="0030116A">
        <w:rPr>
          <w:szCs w:val="21"/>
        </w:rPr>
        <w:t xml:space="preserve">　　</w:t>
      </w:r>
      <w:r w:rsidRPr="0030116A">
        <w:rPr>
          <w:szCs w:val="21"/>
        </w:rPr>
        <w:t>)</w:t>
      </w:r>
    </w:p>
    <w:p w:rsidR="00092156" w:rsidRPr="0030116A" w:rsidRDefault="00092156" w:rsidP="00092156">
      <w:pPr>
        <w:spacing w:line="360" w:lineRule="auto"/>
        <w:ind w:firstLineChars="200" w:firstLine="420"/>
        <w:rPr>
          <w:szCs w:val="21"/>
        </w:rPr>
      </w:pPr>
      <w:r w:rsidRPr="0030116A">
        <w:rPr>
          <w:szCs w:val="21"/>
        </w:rPr>
        <w:t>A</w:t>
      </w:r>
      <w:r w:rsidRPr="0030116A">
        <w:rPr>
          <w:szCs w:val="21"/>
        </w:rPr>
        <w:t>．只有固体才能传声</w:t>
      </w:r>
      <w:r w:rsidRPr="0030116A">
        <w:rPr>
          <w:szCs w:val="21"/>
        </w:rPr>
        <w:t xml:space="preserve">  B</w:t>
      </w:r>
      <w:r w:rsidRPr="0030116A">
        <w:rPr>
          <w:szCs w:val="21"/>
        </w:rPr>
        <w:t>．固体能将声音放大</w:t>
      </w:r>
    </w:p>
    <w:p w:rsidR="00092156" w:rsidRPr="0030116A" w:rsidRDefault="00092156" w:rsidP="00092156">
      <w:pPr>
        <w:spacing w:line="360" w:lineRule="auto"/>
        <w:ind w:firstLineChars="200" w:firstLine="420"/>
        <w:rPr>
          <w:szCs w:val="21"/>
        </w:rPr>
      </w:pPr>
      <w:r w:rsidRPr="0030116A">
        <w:rPr>
          <w:szCs w:val="21"/>
        </w:rPr>
        <w:t>C</w:t>
      </w:r>
      <w:r w:rsidRPr="0030116A">
        <w:rPr>
          <w:szCs w:val="21"/>
        </w:rPr>
        <w:t>．固体传声效果好</w:t>
      </w:r>
      <w:r w:rsidRPr="0030116A">
        <w:rPr>
          <w:szCs w:val="21"/>
        </w:rPr>
        <w:t xml:space="preserve">    D</w:t>
      </w:r>
      <w:r w:rsidRPr="0030116A">
        <w:rPr>
          <w:szCs w:val="21"/>
        </w:rPr>
        <w:t>．以上说法都不正确</w:t>
      </w:r>
    </w:p>
    <w:p w:rsidR="00092156" w:rsidRPr="0030116A" w:rsidRDefault="00092156" w:rsidP="00092156">
      <w:pPr>
        <w:spacing w:line="360" w:lineRule="auto"/>
        <w:ind w:firstLineChars="200" w:firstLine="422"/>
        <w:rPr>
          <w:szCs w:val="21"/>
        </w:rPr>
      </w:pPr>
      <w:r w:rsidRPr="0030116A">
        <w:rPr>
          <w:b/>
          <w:szCs w:val="21"/>
        </w:rPr>
        <w:t>3</w:t>
      </w:r>
      <w:r w:rsidRPr="0030116A">
        <w:rPr>
          <w:szCs w:val="21"/>
        </w:rPr>
        <w:t>．老师上课时使用</w:t>
      </w:r>
      <w:r w:rsidRPr="0030116A">
        <w:rPr>
          <w:szCs w:val="21"/>
        </w:rPr>
        <w:t>“</w:t>
      </w:r>
      <w:r w:rsidRPr="0030116A">
        <w:rPr>
          <w:szCs w:val="21"/>
        </w:rPr>
        <w:t>小蜜蜂</w:t>
      </w:r>
      <w:r w:rsidRPr="0030116A">
        <w:rPr>
          <w:szCs w:val="21"/>
        </w:rPr>
        <w:t>”</w:t>
      </w:r>
      <w:r w:rsidRPr="0030116A">
        <w:rPr>
          <w:szCs w:val="21"/>
        </w:rPr>
        <w:t>扩音器是为了增大声音的</w:t>
      </w:r>
      <w:r w:rsidRPr="0030116A">
        <w:rPr>
          <w:szCs w:val="21"/>
        </w:rPr>
        <w:t>(</w:t>
      </w:r>
      <w:r w:rsidRPr="0030116A">
        <w:rPr>
          <w:szCs w:val="21"/>
        </w:rPr>
        <w:t xml:space="preserve">　　</w:t>
      </w:r>
      <w:r w:rsidRPr="0030116A">
        <w:rPr>
          <w:szCs w:val="21"/>
        </w:rPr>
        <w:t>)</w:t>
      </w:r>
    </w:p>
    <w:p w:rsidR="00092156" w:rsidRPr="0030116A" w:rsidRDefault="00092156" w:rsidP="00092156">
      <w:pPr>
        <w:spacing w:line="360" w:lineRule="auto"/>
        <w:ind w:firstLineChars="200" w:firstLine="420"/>
        <w:rPr>
          <w:szCs w:val="21"/>
        </w:rPr>
      </w:pPr>
      <w:r w:rsidRPr="0030116A">
        <w:rPr>
          <w:szCs w:val="21"/>
        </w:rPr>
        <w:t>A</w:t>
      </w:r>
      <w:r w:rsidRPr="0030116A">
        <w:rPr>
          <w:szCs w:val="21"/>
        </w:rPr>
        <w:t>．音色</w:t>
      </w:r>
      <w:r w:rsidRPr="0030116A">
        <w:rPr>
          <w:szCs w:val="21"/>
        </w:rPr>
        <w:t xml:space="preserve">  B</w:t>
      </w:r>
      <w:r w:rsidRPr="0030116A">
        <w:rPr>
          <w:szCs w:val="21"/>
        </w:rPr>
        <w:t>．音调</w:t>
      </w:r>
      <w:r w:rsidRPr="0030116A">
        <w:rPr>
          <w:szCs w:val="21"/>
        </w:rPr>
        <w:t xml:space="preserve">  C</w:t>
      </w:r>
      <w:r w:rsidRPr="0030116A">
        <w:rPr>
          <w:szCs w:val="21"/>
        </w:rPr>
        <w:t>．响度</w:t>
      </w:r>
      <w:r w:rsidRPr="0030116A">
        <w:rPr>
          <w:szCs w:val="21"/>
        </w:rPr>
        <w:t xml:space="preserve">  D</w:t>
      </w:r>
      <w:r w:rsidRPr="0030116A">
        <w:rPr>
          <w:szCs w:val="21"/>
        </w:rPr>
        <w:t>．传播速度</w:t>
      </w:r>
    </w:p>
    <w:p w:rsidR="00092156" w:rsidRPr="0030116A" w:rsidRDefault="00092156" w:rsidP="00092156">
      <w:pPr>
        <w:spacing w:line="360" w:lineRule="auto"/>
        <w:ind w:firstLineChars="200" w:firstLine="422"/>
        <w:rPr>
          <w:szCs w:val="21"/>
        </w:rPr>
      </w:pPr>
      <w:r w:rsidRPr="0030116A">
        <w:rPr>
          <w:b/>
          <w:szCs w:val="21"/>
        </w:rPr>
        <w:t>4</w:t>
      </w:r>
      <w:r w:rsidRPr="0030116A">
        <w:rPr>
          <w:szCs w:val="21"/>
        </w:rPr>
        <w:t>．在学校组织的文艺汇演中，小希用二胡演奏了《二泉映月》。演奏过程中，她不断变换手指在琴弦上的位置，其目的是为了改变</w:t>
      </w:r>
      <w:r w:rsidRPr="0030116A">
        <w:rPr>
          <w:szCs w:val="21"/>
        </w:rPr>
        <w:t>(</w:t>
      </w:r>
      <w:r w:rsidRPr="0030116A">
        <w:rPr>
          <w:szCs w:val="21"/>
        </w:rPr>
        <w:t xml:space="preserve">　　</w:t>
      </w:r>
      <w:r w:rsidRPr="0030116A">
        <w:rPr>
          <w:szCs w:val="21"/>
        </w:rPr>
        <w:t>)</w:t>
      </w:r>
    </w:p>
    <w:p w:rsidR="00092156" w:rsidRPr="0030116A" w:rsidRDefault="00092156" w:rsidP="00092156">
      <w:pPr>
        <w:spacing w:line="360" w:lineRule="auto"/>
        <w:ind w:firstLineChars="200" w:firstLine="420"/>
        <w:rPr>
          <w:szCs w:val="21"/>
        </w:rPr>
      </w:pPr>
      <w:r w:rsidRPr="0030116A">
        <w:rPr>
          <w:szCs w:val="21"/>
        </w:rPr>
        <w:t>A</w:t>
      </w:r>
      <w:r w:rsidRPr="0030116A">
        <w:rPr>
          <w:szCs w:val="21"/>
        </w:rPr>
        <w:t>．声音的响度</w:t>
      </w:r>
      <w:r w:rsidRPr="0030116A">
        <w:rPr>
          <w:szCs w:val="21"/>
        </w:rPr>
        <w:t xml:space="preserve">  B</w:t>
      </w:r>
      <w:r w:rsidRPr="0030116A">
        <w:rPr>
          <w:szCs w:val="21"/>
        </w:rPr>
        <w:t>．声音的音色</w:t>
      </w:r>
      <w:r w:rsidRPr="0030116A">
        <w:rPr>
          <w:szCs w:val="21"/>
        </w:rPr>
        <w:t xml:space="preserve">   C</w:t>
      </w:r>
      <w:r w:rsidRPr="0030116A">
        <w:rPr>
          <w:szCs w:val="21"/>
        </w:rPr>
        <w:t>．声音的音调</w:t>
      </w:r>
      <w:r w:rsidRPr="0030116A">
        <w:rPr>
          <w:szCs w:val="21"/>
        </w:rPr>
        <w:t xml:space="preserve">  D</w:t>
      </w:r>
      <w:r w:rsidRPr="0030116A">
        <w:rPr>
          <w:szCs w:val="21"/>
        </w:rPr>
        <w:t>．琴弦的振幅</w:t>
      </w:r>
    </w:p>
    <w:p w:rsidR="00092156" w:rsidRPr="0030116A" w:rsidRDefault="00092156" w:rsidP="00092156">
      <w:pPr>
        <w:pStyle w:val="a5"/>
        <w:spacing w:line="360" w:lineRule="auto"/>
        <w:ind w:firstLineChars="200" w:firstLine="422"/>
        <w:rPr>
          <w:rFonts w:ascii="Times New Roman" w:hAnsi="Times New Roman" w:cs="Times New Roman"/>
        </w:rPr>
      </w:pPr>
      <w:r w:rsidRPr="0030116A">
        <w:rPr>
          <w:rFonts w:ascii="Times New Roman" w:hAnsi="Times New Roman" w:cs="Times New Roman"/>
          <w:b/>
        </w:rPr>
        <w:t>5</w:t>
      </w:r>
      <w:r w:rsidRPr="0030116A">
        <w:rPr>
          <w:rFonts w:ascii="Times New Roman" w:hAnsi="Times New Roman" w:cs="Times New Roman"/>
        </w:rPr>
        <w:t>．关于声现象，下列说法错误的是</w:t>
      </w:r>
      <w:r w:rsidRPr="0030116A">
        <w:rPr>
          <w:rFonts w:ascii="Times New Roman" w:hAnsi="Times New Roman" w:cs="Times New Roman"/>
        </w:rPr>
        <w:t>(</w:t>
      </w:r>
      <w:r w:rsidRPr="0030116A">
        <w:rPr>
          <w:rFonts w:ascii="Times New Roman" w:hAnsi="Times New Roman" w:cs="Times New Roman"/>
        </w:rPr>
        <w:t xml:space="preserve">　　</w:t>
      </w:r>
      <w:r w:rsidRPr="0030116A">
        <w:rPr>
          <w:rFonts w:ascii="Times New Roman" w:hAnsi="Times New Roman" w:cs="Times New Roman"/>
        </w:rPr>
        <w:t>)</w:t>
      </w:r>
    </w:p>
    <w:p w:rsidR="00092156" w:rsidRPr="0030116A" w:rsidRDefault="00092156" w:rsidP="0009215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30116A">
        <w:rPr>
          <w:rFonts w:ascii="Times New Roman" w:hAnsi="Times New Roman" w:cs="Times New Roman"/>
        </w:rPr>
        <w:t>A</w:t>
      </w:r>
      <w:r w:rsidRPr="0030116A">
        <w:rPr>
          <w:rFonts w:ascii="Times New Roman" w:hAnsi="Times New Roman" w:cs="Times New Roman"/>
        </w:rPr>
        <w:t>．声音具有能量</w:t>
      </w:r>
      <w:r w:rsidRPr="0030116A">
        <w:rPr>
          <w:rFonts w:ascii="Times New Roman" w:hAnsi="Times New Roman" w:cs="Times New Roman"/>
        </w:rPr>
        <w:t xml:space="preserve"> </w:t>
      </w:r>
      <w:r w:rsidRPr="0030116A">
        <w:rPr>
          <w:rFonts w:ascii="Times New Roman" w:hAnsi="Times New Roman" w:cs="Times New Roman"/>
        </w:rPr>
        <w:tab/>
      </w:r>
      <w:r w:rsidRPr="0030116A">
        <w:rPr>
          <w:rFonts w:ascii="Times New Roman" w:hAnsi="Times New Roman" w:cs="Times New Roman"/>
        </w:rPr>
        <w:tab/>
      </w:r>
      <w:r w:rsidRPr="0030116A">
        <w:rPr>
          <w:rFonts w:ascii="Times New Roman" w:hAnsi="Times New Roman" w:cs="Times New Roman"/>
        </w:rPr>
        <w:tab/>
      </w:r>
      <w:r w:rsidRPr="0030116A">
        <w:rPr>
          <w:rFonts w:ascii="Times New Roman" w:hAnsi="Times New Roman" w:cs="Times New Roman"/>
        </w:rPr>
        <w:tab/>
      </w:r>
      <w:r w:rsidRPr="0030116A">
        <w:rPr>
          <w:rFonts w:ascii="Times New Roman" w:hAnsi="Times New Roman" w:cs="Times New Roman"/>
        </w:rPr>
        <w:tab/>
      </w:r>
      <w:r w:rsidRPr="0030116A">
        <w:rPr>
          <w:rFonts w:ascii="Times New Roman" w:hAnsi="Times New Roman" w:cs="Times New Roman"/>
        </w:rPr>
        <w:tab/>
        <w:t xml:space="preserve"> B</w:t>
      </w:r>
      <w:r w:rsidRPr="0030116A">
        <w:rPr>
          <w:rFonts w:ascii="Times New Roman" w:hAnsi="Times New Roman" w:cs="Times New Roman"/>
        </w:rPr>
        <w:t>．声音是由物体振动产生的</w:t>
      </w:r>
    </w:p>
    <w:p w:rsidR="00092156" w:rsidRPr="0030116A" w:rsidRDefault="00092156" w:rsidP="00092156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30116A">
        <w:rPr>
          <w:rFonts w:ascii="Times New Roman" w:hAnsi="Times New Roman" w:cs="Times New Roman"/>
        </w:rPr>
        <w:t>C</w:t>
      </w:r>
      <w:r w:rsidRPr="0030116A">
        <w:rPr>
          <w:rFonts w:ascii="Times New Roman" w:hAnsi="Times New Roman" w:cs="Times New Roman"/>
        </w:rPr>
        <w:t>．通常情况下，声音在空气中传播得最快</w:t>
      </w:r>
      <w:r w:rsidRPr="0030116A">
        <w:rPr>
          <w:rFonts w:ascii="Times New Roman" w:hAnsi="Times New Roman" w:cs="Times New Roman"/>
        </w:rPr>
        <w:t xml:space="preserve">    D</w:t>
      </w:r>
      <w:r w:rsidRPr="0030116A">
        <w:rPr>
          <w:rFonts w:ascii="Times New Roman" w:hAnsi="Times New Roman" w:cs="Times New Roman"/>
        </w:rPr>
        <w:t>．声音是一种波</w:t>
      </w:r>
    </w:p>
    <w:p w:rsidR="00092156" w:rsidRPr="0030116A" w:rsidRDefault="00092156" w:rsidP="00092156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742950" cy="714375"/>
            <wp:effectExtent l="0" t="0" r="0" b="9525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156" w:rsidRPr="0030116A" w:rsidRDefault="00092156" w:rsidP="00092156">
      <w:pPr>
        <w:spacing w:line="360" w:lineRule="auto"/>
        <w:ind w:firstLineChars="200" w:firstLine="422"/>
        <w:rPr>
          <w:szCs w:val="21"/>
        </w:rPr>
      </w:pPr>
      <w:r w:rsidRPr="0030116A">
        <w:rPr>
          <w:b/>
          <w:szCs w:val="21"/>
        </w:rPr>
        <w:t>6</w:t>
      </w:r>
      <w:r w:rsidRPr="0030116A">
        <w:rPr>
          <w:szCs w:val="21"/>
        </w:rPr>
        <w:t>．防止噪声产生、阻断噪声传播和防止噪声进入耳朵，是控制噪声的三种措施，在下列现象中属于阻断噪声传播的措施是</w:t>
      </w:r>
      <w:r w:rsidRPr="0030116A">
        <w:rPr>
          <w:szCs w:val="21"/>
        </w:rPr>
        <w:t>(</w:t>
      </w:r>
      <w:r w:rsidRPr="0030116A">
        <w:rPr>
          <w:szCs w:val="21"/>
        </w:rPr>
        <w:t xml:space="preserve">　　</w:t>
      </w:r>
      <w:r w:rsidRPr="0030116A">
        <w:rPr>
          <w:szCs w:val="21"/>
        </w:rPr>
        <w:t>)</w:t>
      </w:r>
    </w:p>
    <w:p w:rsidR="00092156" w:rsidRPr="0030116A" w:rsidRDefault="00092156" w:rsidP="00092156">
      <w:pPr>
        <w:spacing w:line="360" w:lineRule="auto"/>
        <w:ind w:firstLineChars="200" w:firstLine="420"/>
        <w:rPr>
          <w:szCs w:val="21"/>
        </w:rPr>
      </w:pPr>
      <w:r w:rsidRPr="0030116A">
        <w:rPr>
          <w:szCs w:val="21"/>
        </w:rPr>
        <w:t>A</w:t>
      </w:r>
      <w:r w:rsidRPr="0030116A">
        <w:rPr>
          <w:szCs w:val="21"/>
        </w:rPr>
        <w:t>．摩托车的消声器</w:t>
      </w:r>
      <w:r w:rsidRPr="0030116A">
        <w:rPr>
          <w:szCs w:val="21"/>
        </w:rPr>
        <w:t xml:space="preserve"> </w:t>
      </w:r>
      <w:r w:rsidRPr="0030116A">
        <w:rPr>
          <w:szCs w:val="21"/>
        </w:rPr>
        <w:tab/>
      </w:r>
      <w:r w:rsidRPr="0030116A">
        <w:rPr>
          <w:szCs w:val="21"/>
        </w:rPr>
        <w:tab/>
        <w:t xml:space="preserve">  B</w:t>
      </w:r>
      <w:r w:rsidRPr="0030116A">
        <w:rPr>
          <w:szCs w:val="21"/>
        </w:rPr>
        <w:t>．穿越北京动物园的</w:t>
      </w:r>
      <w:r w:rsidRPr="0030116A">
        <w:rPr>
          <w:szCs w:val="21"/>
        </w:rPr>
        <w:t>“</w:t>
      </w:r>
      <w:r w:rsidRPr="0030116A">
        <w:rPr>
          <w:szCs w:val="21"/>
        </w:rPr>
        <w:t>隔音蛟龙</w:t>
      </w:r>
      <w:r w:rsidRPr="0030116A">
        <w:rPr>
          <w:szCs w:val="21"/>
        </w:rPr>
        <w:t>”</w:t>
      </w:r>
    </w:p>
    <w:p w:rsidR="00092156" w:rsidRPr="0030116A" w:rsidRDefault="00092156" w:rsidP="00092156">
      <w:pPr>
        <w:spacing w:line="360" w:lineRule="auto"/>
        <w:ind w:firstLineChars="200" w:firstLine="420"/>
        <w:rPr>
          <w:szCs w:val="21"/>
        </w:rPr>
      </w:pPr>
      <w:r w:rsidRPr="0030116A">
        <w:rPr>
          <w:szCs w:val="21"/>
        </w:rPr>
        <w:t>C</w:t>
      </w:r>
      <w:r w:rsidRPr="0030116A">
        <w:rPr>
          <w:szCs w:val="21"/>
        </w:rPr>
        <w:t>．工厂用的防噪声耳罩</w:t>
      </w:r>
      <w:r w:rsidRPr="0030116A">
        <w:rPr>
          <w:szCs w:val="21"/>
        </w:rPr>
        <w:t xml:space="preserve">     D</w:t>
      </w:r>
      <w:r w:rsidRPr="0030116A">
        <w:rPr>
          <w:szCs w:val="21"/>
        </w:rPr>
        <w:t>．学校附近禁止汽车鸣笛</w:t>
      </w:r>
    </w:p>
    <w:p w:rsidR="00092156" w:rsidRPr="0030116A" w:rsidRDefault="00092156" w:rsidP="00092156">
      <w:pPr>
        <w:spacing w:line="360" w:lineRule="auto"/>
        <w:ind w:firstLineChars="200" w:firstLine="422"/>
        <w:rPr>
          <w:szCs w:val="21"/>
        </w:rPr>
      </w:pPr>
      <w:r w:rsidRPr="0030116A">
        <w:rPr>
          <w:b/>
          <w:szCs w:val="21"/>
        </w:rPr>
        <w:t>7</w:t>
      </w:r>
      <w:r w:rsidRPr="0030116A">
        <w:rPr>
          <w:szCs w:val="21"/>
        </w:rPr>
        <w:t>．声能够传递</w:t>
      </w:r>
      <w:r w:rsidRPr="0030116A">
        <w:rPr>
          <w:szCs w:val="21"/>
        </w:rPr>
        <w:t>“</w:t>
      </w:r>
      <w:r w:rsidRPr="0030116A">
        <w:rPr>
          <w:szCs w:val="21"/>
        </w:rPr>
        <w:t>信息</w:t>
      </w:r>
      <w:r w:rsidRPr="0030116A">
        <w:rPr>
          <w:szCs w:val="21"/>
        </w:rPr>
        <w:t>”</w:t>
      </w:r>
      <w:r w:rsidRPr="0030116A">
        <w:rPr>
          <w:szCs w:val="21"/>
        </w:rPr>
        <w:t>和</w:t>
      </w:r>
      <w:r w:rsidRPr="0030116A">
        <w:rPr>
          <w:szCs w:val="21"/>
        </w:rPr>
        <w:t>“</w:t>
      </w:r>
      <w:r w:rsidRPr="0030116A">
        <w:rPr>
          <w:szCs w:val="21"/>
        </w:rPr>
        <w:t>能量</w:t>
      </w:r>
      <w:r w:rsidRPr="0030116A">
        <w:rPr>
          <w:szCs w:val="21"/>
        </w:rPr>
        <w:t>”</w:t>
      </w:r>
      <w:r w:rsidRPr="0030116A">
        <w:rPr>
          <w:szCs w:val="21"/>
        </w:rPr>
        <w:t>。下面事例中，主要利用声传递</w:t>
      </w:r>
      <w:r w:rsidRPr="0030116A">
        <w:rPr>
          <w:szCs w:val="21"/>
        </w:rPr>
        <w:t>“</w:t>
      </w:r>
      <w:r w:rsidRPr="0030116A">
        <w:rPr>
          <w:szCs w:val="21"/>
        </w:rPr>
        <w:t>能量</w:t>
      </w:r>
      <w:r w:rsidRPr="0030116A">
        <w:rPr>
          <w:szCs w:val="21"/>
        </w:rPr>
        <w:t>”</w:t>
      </w:r>
      <w:r w:rsidRPr="0030116A">
        <w:rPr>
          <w:szCs w:val="21"/>
        </w:rPr>
        <w:t>的是</w:t>
      </w:r>
      <w:r w:rsidRPr="0030116A">
        <w:rPr>
          <w:szCs w:val="21"/>
        </w:rPr>
        <w:t>(</w:t>
      </w:r>
      <w:r w:rsidRPr="0030116A">
        <w:rPr>
          <w:szCs w:val="21"/>
        </w:rPr>
        <w:t xml:space="preserve">　　</w:t>
      </w:r>
      <w:r w:rsidRPr="0030116A">
        <w:rPr>
          <w:szCs w:val="21"/>
        </w:rPr>
        <w:t>)</w:t>
      </w:r>
    </w:p>
    <w:p w:rsidR="00092156" w:rsidRPr="0030116A" w:rsidRDefault="00092156" w:rsidP="00092156">
      <w:pPr>
        <w:spacing w:line="360" w:lineRule="auto"/>
        <w:ind w:firstLineChars="200" w:firstLine="420"/>
        <w:rPr>
          <w:szCs w:val="21"/>
        </w:rPr>
      </w:pPr>
      <w:r w:rsidRPr="0030116A">
        <w:rPr>
          <w:szCs w:val="21"/>
        </w:rPr>
        <w:t>A</w:t>
      </w:r>
      <w:r w:rsidRPr="0030116A">
        <w:rPr>
          <w:szCs w:val="21"/>
        </w:rPr>
        <w:t>．利用超声波给金属工件探伤</w:t>
      </w:r>
    </w:p>
    <w:p w:rsidR="00092156" w:rsidRPr="0030116A" w:rsidRDefault="00092156" w:rsidP="00092156">
      <w:pPr>
        <w:spacing w:line="360" w:lineRule="auto"/>
        <w:ind w:firstLineChars="200" w:firstLine="420"/>
        <w:rPr>
          <w:szCs w:val="21"/>
        </w:rPr>
      </w:pPr>
      <w:r w:rsidRPr="0030116A">
        <w:rPr>
          <w:szCs w:val="21"/>
        </w:rPr>
        <w:t>B</w:t>
      </w:r>
      <w:r w:rsidRPr="0030116A">
        <w:rPr>
          <w:szCs w:val="21"/>
        </w:rPr>
        <w:t>．医生通过听诊器给病人诊病</w:t>
      </w:r>
    </w:p>
    <w:p w:rsidR="00092156" w:rsidRPr="0030116A" w:rsidRDefault="00092156" w:rsidP="00092156">
      <w:pPr>
        <w:spacing w:line="360" w:lineRule="auto"/>
        <w:ind w:firstLineChars="200" w:firstLine="420"/>
        <w:rPr>
          <w:szCs w:val="21"/>
        </w:rPr>
      </w:pPr>
      <w:r w:rsidRPr="0030116A">
        <w:rPr>
          <w:szCs w:val="21"/>
        </w:rPr>
        <w:t>C</w:t>
      </w:r>
      <w:r w:rsidRPr="0030116A">
        <w:rPr>
          <w:szCs w:val="21"/>
        </w:rPr>
        <w:t>．通过声学仪器接收到的次声波等信息判断地震的方位和强度</w:t>
      </w:r>
    </w:p>
    <w:p w:rsidR="00092156" w:rsidRPr="0030116A" w:rsidRDefault="00092156" w:rsidP="00092156">
      <w:pPr>
        <w:spacing w:line="360" w:lineRule="auto"/>
        <w:ind w:firstLineChars="200" w:firstLine="420"/>
        <w:rPr>
          <w:szCs w:val="21"/>
        </w:rPr>
      </w:pPr>
      <w:r w:rsidRPr="0030116A">
        <w:rPr>
          <w:szCs w:val="21"/>
        </w:rPr>
        <w:t>D</w:t>
      </w:r>
      <w:r w:rsidRPr="0030116A">
        <w:rPr>
          <w:szCs w:val="21"/>
        </w:rPr>
        <w:t>．利用超声波除去人体内的结石</w:t>
      </w:r>
    </w:p>
    <w:p w:rsidR="00092156" w:rsidRPr="0030116A" w:rsidRDefault="00092156" w:rsidP="00092156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133475" cy="457200"/>
            <wp:effectExtent l="0" t="0" r="9525" b="0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156" w:rsidRPr="0030116A" w:rsidRDefault="00092156" w:rsidP="00092156">
      <w:pPr>
        <w:spacing w:line="360" w:lineRule="auto"/>
        <w:ind w:firstLineChars="200" w:firstLine="422"/>
        <w:rPr>
          <w:szCs w:val="21"/>
        </w:rPr>
      </w:pPr>
      <w:r w:rsidRPr="0030116A">
        <w:rPr>
          <w:b/>
          <w:szCs w:val="21"/>
        </w:rPr>
        <w:t>8</w:t>
      </w:r>
      <w:r w:rsidRPr="0030116A">
        <w:rPr>
          <w:szCs w:val="21"/>
        </w:rPr>
        <w:t>．如图所示是敲击音叉时示波器在相同时间内截取的二列声波图，下列说法正确的是</w:t>
      </w:r>
      <w:r w:rsidRPr="0030116A">
        <w:rPr>
          <w:szCs w:val="21"/>
        </w:rPr>
        <w:t>(</w:t>
      </w:r>
      <w:r w:rsidRPr="0030116A">
        <w:rPr>
          <w:szCs w:val="21"/>
        </w:rPr>
        <w:t xml:space="preserve">　　</w:t>
      </w:r>
      <w:r w:rsidRPr="0030116A">
        <w:rPr>
          <w:szCs w:val="21"/>
        </w:rPr>
        <w:t>)</w:t>
      </w:r>
    </w:p>
    <w:p w:rsidR="00092156" w:rsidRPr="0030116A" w:rsidRDefault="00092156" w:rsidP="00092156">
      <w:pPr>
        <w:spacing w:line="360" w:lineRule="auto"/>
        <w:ind w:firstLineChars="200" w:firstLine="420"/>
        <w:rPr>
          <w:szCs w:val="21"/>
        </w:rPr>
      </w:pPr>
      <w:r w:rsidRPr="0030116A">
        <w:rPr>
          <w:szCs w:val="21"/>
        </w:rPr>
        <w:t>A</w:t>
      </w:r>
      <w:r w:rsidRPr="0030116A">
        <w:rPr>
          <w:szCs w:val="21"/>
        </w:rPr>
        <w:t>．甲的音调比乙的音调低</w:t>
      </w:r>
      <w:r w:rsidRPr="0030116A">
        <w:rPr>
          <w:szCs w:val="21"/>
        </w:rPr>
        <w:t xml:space="preserve">  B</w:t>
      </w:r>
      <w:r w:rsidRPr="0030116A">
        <w:rPr>
          <w:szCs w:val="21"/>
        </w:rPr>
        <w:t>．甲的音量比乙的音量小</w:t>
      </w:r>
    </w:p>
    <w:p w:rsidR="00092156" w:rsidRPr="0030116A" w:rsidRDefault="00092156" w:rsidP="00092156">
      <w:pPr>
        <w:spacing w:line="360" w:lineRule="auto"/>
        <w:ind w:firstLineChars="200" w:firstLine="420"/>
        <w:rPr>
          <w:szCs w:val="21"/>
        </w:rPr>
      </w:pPr>
      <w:r w:rsidRPr="0030116A">
        <w:rPr>
          <w:szCs w:val="21"/>
        </w:rPr>
        <w:t>C</w:t>
      </w:r>
      <w:r w:rsidRPr="0030116A">
        <w:rPr>
          <w:szCs w:val="21"/>
        </w:rPr>
        <w:t>．甲的音调比乙的音调高</w:t>
      </w:r>
      <w:r w:rsidRPr="0030116A">
        <w:rPr>
          <w:szCs w:val="21"/>
        </w:rPr>
        <w:t xml:space="preserve">  D</w:t>
      </w:r>
      <w:r w:rsidRPr="0030116A">
        <w:rPr>
          <w:szCs w:val="21"/>
        </w:rPr>
        <w:t>．甲的音量比乙的音量大</w:t>
      </w:r>
    </w:p>
    <w:p w:rsidR="00092156" w:rsidRPr="0030116A" w:rsidRDefault="00092156" w:rsidP="00092156">
      <w:pPr>
        <w:spacing w:line="360" w:lineRule="auto"/>
        <w:ind w:firstLineChars="200" w:firstLine="422"/>
        <w:rPr>
          <w:szCs w:val="21"/>
        </w:rPr>
      </w:pPr>
      <w:r w:rsidRPr="0030116A">
        <w:rPr>
          <w:b/>
          <w:szCs w:val="21"/>
        </w:rPr>
        <w:t>9</w:t>
      </w:r>
      <w:r w:rsidRPr="0030116A">
        <w:rPr>
          <w:szCs w:val="21"/>
        </w:rPr>
        <w:t>．某电视台举办了这样一套综艺节目，众多知名歌手戴着各种面具蒙着脸在舞台上演唱自己从未唱过的歌，观众只凭声音来猜测演唱的是哪一位歌手，由于歌手故意将自己的声音进行了</w:t>
      </w:r>
      <w:r w:rsidRPr="0030116A">
        <w:rPr>
          <w:szCs w:val="21"/>
        </w:rPr>
        <w:t>“</w:t>
      </w:r>
      <w:r w:rsidRPr="0030116A">
        <w:rPr>
          <w:szCs w:val="21"/>
        </w:rPr>
        <w:t>包装</w:t>
      </w:r>
      <w:r w:rsidRPr="0030116A">
        <w:rPr>
          <w:szCs w:val="21"/>
        </w:rPr>
        <w:t>”</w:t>
      </w:r>
      <w:r w:rsidRPr="0030116A">
        <w:rPr>
          <w:szCs w:val="21"/>
        </w:rPr>
        <w:t>，观众猜测的难度较大。节目中，观众往往容易猜出自己最熟悉的歌手，是因为观众熟悉歌手唱歌时发出的声音的</w:t>
      </w:r>
      <w:r w:rsidRPr="0030116A">
        <w:rPr>
          <w:szCs w:val="21"/>
        </w:rPr>
        <w:t>(</w:t>
      </w:r>
      <w:r w:rsidRPr="0030116A">
        <w:rPr>
          <w:szCs w:val="21"/>
        </w:rPr>
        <w:t xml:space="preserve">　　</w:t>
      </w:r>
      <w:r w:rsidRPr="0030116A">
        <w:rPr>
          <w:szCs w:val="21"/>
        </w:rPr>
        <w:t>)</w:t>
      </w:r>
    </w:p>
    <w:p w:rsidR="00092156" w:rsidRPr="0030116A" w:rsidRDefault="00092156" w:rsidP="00092156">
      <w:pPr>
        <w:spacing w:line="360" w:lineRule="auto"/>
        <w:ind w:firstLineChars="200" w:firstLine="420"/>
        <w:rPr>
          <w:szCs w:val="21"/>
        </w:rPr>
      </w:pPr>
      <w:r w:rsidRPr="0030116A">
        <w:rPr>
          <w:szCs w:val="21"/>
        </w:rPr>
        <w:t>A</w:t>
      </w:r>
      <w:r w:rsidRPr="0030116A">
        <w:rPr>
          <w:szCs w:val="21"/>
        </w:rPr>
        <w:t>．音调</w:t>
      </w:r>
      <w:r w:rsidRPr="0030116A">
        <w:rPr>
          <w:szCs w:val="21"/>
        </w:rPr>
        <w:t xml:space="preserve">  B</w:t>
      </w:r>
      <w:r w:rsidRPr="0030116A">
        <w:rPr>
          <w:szCs w:val="21"/>
        </w:rPr>
        <w:t>．频率</w:t>
      </w:r>
      <w:r w:rsidRPr="0030116A">
        <w:rPr>
          <w:szCs w:val="21"/>
        </w:rPr>
        <w:t xml:space="preserve">  C</w:t>
      </w:r>
      <w:r w:rsidRPr="0030116A">
        <w:rPr>
          <w:szCs w:val="21"/>
        </w:rPr>
        <w:t>．响度</w:t>
      </w:r>
      <w:r w:rsidRPr="0030116A">
        <w:rPr>
          <w:szCs w:val="21"/>
        </w:rPr>
        <w:t xml:space="preserve">  D</w:t>
      </w:r>
      <w:r w:rsidRPr="0030116A">
        <w:rPr>
          <w:szCs w:val="21"/>
        </w:rPr>
        <w:t>．音色</w:t>
      </w:r>
    </w:p>
    <w:p w:rsidR="00092156" w:rsidRPr="0030116A" w:rsidRDefault="00092156" w:rsidP="00092156">
      <w:pPr>
        <w:spacing w:line="360" w:lineRule="auto"/>
        <w:ind w:firstLineChars="200" w:firstLine="422"/>
        <w:rPr>
          <w:szCs w:val="21"/>
        </w:rPr>
      </w:pPr>
      <w:r w:rsidRPr="0030116A">
        <w:rPr>
          <w:b/>
          <w:szCs w:val="21"/>
        </w:rPr>
        <w:t>10</w:t>
      </w:r>
      <w:r w:rsidRPr="0030116A">
        <w:rPr>
          <w:szCs w:val="21"/>
        </w:rPr>
        <w:t>．在实际生活中，人们常常利用回声来测距离。一座高山，看上去很近，走了好久还走不到，</w:t>
      </w:r>
      <w:r w:rsidRPr="0030116A">
        <w:rPr>
          <w:szCs w:val="21"/>
        </w:rPr>
        <w:t>“</w:t>
      </w:r>
      <w:r w:rsidRPr="0030116A">
        <w:rPr>
          <w:szCs w:val="21"/>
        </w:rPr>
        <w:t>望山走死马</w:t>
      </w:r>
      <w:r w:rsidRPr="0030116A">
        <w:rPr>
          <w:szCs w:val="21"/>
        </w:rPr>
        <w:t>”</w:t>
      </w:r>
      <w:r w:rsidRPr="0030116A">
        <w:rPr>
          <w:szCs w:val="21"/>
        </w:rPr>
        <w:t>，距离有多远呢？不妨请</w:t>
      </w:r>
      <w:r w:rsidRPr="0030116A">
        <w:rPr>
          <w:szCs w:val="21"/>
        </w:rPr>
        <w:t>“</w:t>
      </w:r>
      <w:r w:rsidRPr="0030116A">
        <w:rPr>
          <w:szCs w:val="21"/>
        </w:rPr>
        <w:t>回声阿哥</w:t>
      </w:r>
      <w:r w:rsidRPr="0030116A">
        <w:rPr>
          <w:szCs w:val="21"/>
        </w:rPr>
        <w:t>”</w:t>
      </w:r>
      <w:r w:rsidRPr="0030116A">
        <w:rPr>
          <w:szCs w:val="21"/>
        </w:rPr>
        <w:t>来帮个忙：对着高山大喊一声，听一下回声，记下两声之间的时间间隔，就可以估算出距离了。如果一人对着高山呼喊，若经过</w:t>
      </w:r>
      <w:r w:rsidRPr="0030116A">
        <w:rPr>
          <w:szCs w:val="21"/>
        </w:rPr>
        <w:t>10 s</w:t>
      </w:r>
      <w:r w:rsidRPr="0030116A">
        <w:rPr>
          <w:szCs w:val="21"/>
        </w:rPr>
        <w:t>后听到回声</w:t>
      </w:r>
      <w:r w:rsidRPr="0030116A">
        <w:rPr>
          <w:szCs w:val="21"/>
        </w:rPr>
        <w:t>(</w:t>
      </w:r>
      <w:r w:rsidRPr="0030116A">
        <w:rPr>
          <w:szCs w:val="21"/>
        </w:rPr>
        <w:t>声速为</w:t>
      </w:r>
      <w:r w:rsidRPr="0030116A">
        <w:rPr>
          <w:szCs w:val="21"/>
        </w:rPr>
        <w:t>340 m/s)</w:t>
      </w:r>
      <w:r w:rsidRPr="0030116A">
        <w:rPr>
          <w:szCs w:val="21"/>
        </w:rPr>
        <w:t>，那么我们可以断定</w:t>
      </w:r>
      <w:r w:rsidRPr="0030116A">
        <w:rPr>
          <w:szCs w:val="21"/>
        </w:rPr>
        <w:t>(</w:t>
      </w:r>
      <w:r w:rsidRPr="0030116A">
        <w:rPr>
          <w:szCs w:val="21"/>
        </w:rPr>
        <w:t xml:space="preserve">　　</w:t>
      </w:r>
      <w:r w:rsidRPr="0030116A">
        <w:rPr>
          <w:szCs w:val="21"/>
        </w:rPr>
        <w:t>)</w:t>
      </w:r>
    </w:p>
    <w:p w:rsidR="00092156" w:rsidRPr="0030116A" w:rsidRDefault="00092156" w:rsidP="00092156">
      <w:pPr>
        <w:spacing w:line="360" w:lineRule="auto"/>
        <w:ind w:firstLineChars="200" w:firstLine="420"/>
        <w:rPr>
          <w:szCs w:val="21"/>
        </w:rPr>
      </w:pPr>
      <w:r w:rsidRPr="0030116A">
        <w:rPr>
          <w:szCs w:val="21"/>
        </w:rPr>
        <w:t>A</w:t>
      </w:r>
      <w:r w:rsidRPr="0030116A">
        <w:rPr>
          <w:szCs w:val="21"/>
        </w:rPr>
        <w:t>．高山距离我们</w:t>
      </w:r>
      <w:r w:rsidRPr="0030116A">
        <w:rPr>
          <w:szCs w:val="21"/>
        </w:rPr>
        <w:t>1 700 m   B</w:t>
      </w:r>
      <w:r w:rsidRPr="0030116A">
        <w:rPr>
          <w:szCs w:val="21"/>
        </w:rPr>
        <w:t>．高山距离我们</w:t>
      </w:r>
      <w:r w:rsidRPr="0030116A">
        <w:rPr>
          <w:szCs w:val="21"/>
        </w:rPr>
        <w:t>3 400 m</w:t>
      </w:r>
    </w:p>
    <w:p w:rsidR="00092156" w:rsidRPr="0030116A" w:rsidRDefault="00092156" w:rsidP="00092156">
      <w:pPr>
        <w:spacing w:line="360" w:lineRule="auto"/>
        <w:ind w:firstLineChars="200" w:firstLine="420"/>
        <w:rPr>
          <w:szCs w:val="21"/>
        </w:rPr>
      </w:pPr>
      <w:r w:rsidRPr="0030116A">
        <w:rPr>
          <w:szCs w:val="21"/>
        </w:rPr>
        <w:t>C</w:t>
      </w:r>
      <w:r w:rsidRPr="0030116A">
        <w:rPr>
          <w:szCs w:val="21"/>
        </w:rPr>
        <w:t>．高山距离我们</w:t>
      </w:r>
      <w:r w:rsidRPr="0030116A">
        <w:rPr>
          <w:szCs w:val="21"/>
        </w:rPr>
        <w:t>170 m     D</w:t>
      </w:r>
      <w:r w:rsidRPr="0030116A">
        <w:rPr>
          <w:szCs w:val="21"/>
        </w:rPr>
        <w:t>．高山距离我们</w:t>
      </w:r>
      <w:r w:rsidRPr="0030116A">
        <w:rPr>
          <w:szCs w:val="21"/>
        </w:rPr>
        <w:t>340 m</w:t>
      </w:r>
    </w:p>
    <w:p w:rsidR="00092156" w:rsidRPr="0030116A" w:rsidRDefault="00092156" w:rsidP="00092156">
      <w:pPr>
        <w:spacing w:line="360" w:lineRule="auto"/>
        <w:ind w:firstLineChars="200" w:firstLine="422"/>
        <w:rPr>
          <w:szCs w:val="21"/>
        </w:rPr>
      </w:pPr>
      <w:r w:rsidRPr="0030116A">
        <w:rPr>
          <w:b/>
          <w:szCs w:val="21"/>
        </w:rPr>
        <w:t>11</w:t>
      </w:r>
      <w:r w:rsidRPr="0030116A">
        <w:rPr>
          <w:szCs w:val="21"/>
        </w:rPr>
        <w:t>．星光中学有一个</w:t>
      </w:r>
      <w:r w:rsidRPr="0030116A">
        <w:rPr>
          <w:szCs w:val="21"/>
        </w:rPr>
        <w:t>150 m×70 m</w:t>
      </w:r>
      <w:r w:rsidRPr="0030116A">
        <w:rPr>
          <w:szCs w:val="21"/>
        </w:rPr>
        <w:t>大小的操场，广播室在操场两端架起两个音箱</w:t>
      </w:r>
      <w:r w:rsidRPr="0030116A">
        <w:rPr>
          <w:szCs w:val="21"/>
        </w:rPr>
        <w:t>S</w:t>
      </w:r>
      <w:r w:rsidRPr="0030116A">
        <w:rPr>
          <w:szCs w:val="21"/>
          <w:vertAlign w:val="subscript"/>
        </w:rPr>
        <w:t>1</w:t>
      </w:r>
      <w:r w:rsidRPr="0030116A">
        <w:rPr>
          <w:szCs w:val="21"/>
        </w:rPr>
        <w:t>和</w:t>
      </w:r>
      <w:r w:rsidRPr="0030116A">
        <w:rPr>
          <w:szCs w:val="21"/>
        </w:rPr>
        <w:t>S</w:t>
      </w:r>
      <w:r w:rsidRPr="0030116A">
        <w:rPr>
          <w:szCs w:val="21"/>
          <w:vertAlign w:val="subscript"/>
        </w:rPr>
        <w:t>2</w:t>
      </w:r>
      <w:r w:rsidRPr="0030116A">
        <w:rPr>
          <w:szCs w:val="21"/>
        </w:rPr>
        <w:t>(</w:t>
      </w:r>
      <w:r w:rsidRPr="0030116A">
        <w:rPr>
          <w:szCs w:val="21"/>
        </w:rPr>
        <w:t>如图</w:t>
      </w:r>
      <w:r w:rsidRPr="0030116A">
        <w:rPr>
          <w:szCs w:val="21"/>
        </w:rPr>
        <w:t>)</w:t>
      </w:r>
      <w:r w:rsidRPr="0030116A">
        <w:rPr>
          <w:szCs w:val="21"/>
        </w:rPr>
        <w:t>，吴老师绕操场一周试听了一番，在甲、乙、丙、丁四处</w:t>
      </w:r>
      <w:r w:rsidRPr="0030116A">
        <w:rPr>
          <w:szCs w:val="21"/>
        </w:rPr>
        <w:t>(</w:t>
      </w:r>
      <w:r w:rsidRPr="0030116A">
        <w:rPr>
          <w:szCs w:val="21"/>
        </w:rPr>
        <w:t>它们分别是各边的中点</w:t>
      </w:r>
      <w:r w:rsidRPr="0030116A">
        <w:rPr>
          <w:szCs w:val="21"/>
        </w:rPr>
        <w:t>)</w:t>
      </w:r>
      <w:r w:rsidRPr="0030116A">
        <w:rPr>
          <w:szCs w:val="21"/>
        </w:rPr>
        <w:t>，觉得有两处声音含混不</w:t>
      </w:r>
      <w:r w:rsidRPr="0030116A">
        <w:rPr>
          <w:szCs w:val="21"/>
        </w:rPr>
        <w:lastRenderedPageBreak/>
        <w:t>清，则这两处是</w:t>
      </w:r>
      <w:r w:rsidRPr="0030116A">
        <w:rPr>
          <w:szCs w:val="21"/>
        </w:rPr>
        <w:t>(</w:t>
      </w:r>
      <w:r w:rsidRPr="0030116A">
        <w:rPr>
          <w:szCs w:val="21"/>
        </w:rPr>
        <w:t xml:space="preserve">　　</w:t>
      </w:r>
      <w:r w:rsidRPr="0030116A">
        <w:rPr>
          <w:szCs w:val="21"/>
        </w:rPr>
        <w:t>)</w:t>
      </w:r>
    </w:p>
    <w:p w:rsidR="00092156" w:rsidRPr="0030116A" w:rsidRDefault="00092156" w:rsidP="00092156">
      <w:pPr>
        <w:spacing w:line="360" w:lineRule="auto"/>
        <w:ind w:firstLineChars="200" w:firstLine="420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52575" cy="523875"/>
            <wp:effectExtent l="0" t="0" r="9525" b="9525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156" w:rsidRPr="0030116A" w:rsidRDefault="00092156" w:rsidP="00092156">
      <w:pPr>
        <w:spacing w:line="360" w:lineRule="auto"/>
        <w:ind w:firstLineChars="200" w:firstLine="420"/>
        <w:rPr>
          <w:szCs w:val="21"/>
        </w:rPr>
      </w:pPr>
      <w:r w:rsidRPr="0030116A">
        <w:rPr>
          <w:szCs w:val="21"/>
        </w:rPr>
        <w:t>A</w:t>
      </w:r>
      <w:r w:rsidRPr="0030116A">
        <w:rPr>
          <w:szCs w:val="21"/>
        </w:rPr>
        <w:t>．乙和丁</w:t>
      </w:r>
      <w:r w:rsidRPr="0030116A">
        <w:rPr>
          <w:szCs w:val="21"/>
        </w:rPr>
        <w:t xml:space="preserve">  B</w:t>
      </w:r>
      <w:r w:rsidRPr="0030116A">
        <w:rPr>
          <w:szCs w:val="21"/>
        </w:rPr>
        <w:t>．甲和乙</w:t>
      </w:r>
      <w:r w:rsidRPr="0030116A">
        <w:rPr>
          <w:szCs w:val="21"/>
        </w:rPr>
        <w:t xml:space="preserve">  C</w:t>
      </w:r>
      <w:r w:rsidRPr="0030116A">
        <w:rPr>
          <w:szCs w:val="21"/>
        </w:rPr>
        <w:t>．丙和丁</w:t>
      </w:r>
      <w:r w:rsidRPr="0030116A">
        <w:rPr>
          <w:szCs w:val="21"/>
        </w:rPr>
        <w:t xml:space="preserve">  D</w:t>
      </w:r>
      <w:r w:rsidRPr="0030116A">
        <w:rPr>
          <w:szCs w:val="21"/>
        </w:rPr>
        <w:t xml:space="preserve">．甲和丙　　　</w:t>
      </w:r>
    </w:p>
    <w:p w:rsidR="00092156" w:rsidRPr="0030116A" w:rsidRDefault="00092156" w:rsidP="00092156">
      <w:pPr>
        <w:numPr>
          <w:ilvl w:val="0"/>
          <w:numId w:val="6"/>
        </w:numPr>
        <w:spacing w:line="360" w:lineRule="auto"/>
        <w:ind w:firstLineChars="200" w:firstLine="420"/>
        <w:rPr>
          <w:szCs w:val="21"/>
        </w:rPr>
      </w:pPr>
      <w:r w:rsidRPr="0030116A">
        <w:rPr>
          <w:szCs w:val="21"/>
        </w:rPr>
        <w:t>如图所示，相同的水下录音装置</w:t>
      </w:r>
      <w:r w:rsidRPr="0030116A">
        <w:rPr>
          <w:szCs w:val="21"/>
        </w:rPr>
        <w:t>A</w:t>
      </w:r>
      <w:r w:rsidRPr="0030116A">
        <w:rPr>
          <w:szCs w:val="21"/>
        </w:rPr>
        <w:t>、</w:t>
      </w:r>
      <w:r w:rsidRPr="0030116A">
        <w:rPr>
          <w:szCs w:val="21"/>
        </w:rPr>
        <w:t>B</w:t>
      </w:r>
      <w:r w:rsidRPr="0030116A">
        <w:rPr>
          <w:szCs w:val="21"/>
        </w:rPr>
        <w:t>录下在海里同一位置的鲸发出的同一段声音。</w:t>
      </w:r>
      <w:r w:rsidRPr="0030116A">
        <w:rPr>
          <w:szCs w:val="21"/>
        </w:rPr>
        <w:t>A</w:t>
      </w:r>
      <w:r w:rsidRPr="0030116A">
        <w:rPr>
          <w:szCs w:val="21"/>
        </w:rPr>
        <w:t>录到的有高、低音，</w:t>
      </w:r>
      <w:r w:rsidRPr="0030116A">
        <w:rPr>
          <w:szCs w:val="21"/>
        </w:rPr>
        <w:t>B</w:t>
      </w:r>
      <w:r w:rsidRPr="0030116A">
        <w:rPr>
          <w:szCs w:val="21"/>
        </w:rPr>
        <w:t>录到的只有低音，由此可以推测：在海洋中传播较远距离的声音是</w:t>
      </w:r>
      <w:r w:rsidRPr="0030116A">
        <w:rPr>
          <w:szCs w:val="21"/>
        </w:rPr>
        <w:t>(</w:t>
      </w:r>
      <w:r w:rsidRPr="0030116A">
        <w:rPr>
          <w:szCs w:val="21"/>
        </w:rPr>
        <w:t xml:space="preserve">　　</w:t>
      </w:r>
      <w:r w:rsidRPr="0030116A">
        <w:rPr>
          <w:szCs w:val="21"/>
        </w:rPr>
        <w:t>)</w:t>
      </w:r>
    </w:p>
    <w:p w:rsidR="00092156" w:rsidRPr="0030116A" w:rsidRDefault="00092156" w:rsidP="00092156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247900" cy="523875"/>
            <wp:effectExtent l="0" t="0" r="0" b="9525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156" w:rsidRPr="0030116A" w:rsidRDefault="00092156" w:rsidP="00092156">
      <w:pPr>
        <w:spacing w:line="360" w:lineRule="auto"/>
        <w:ind w:firstLineChars="200" w:firstLine="420"/>
        <w:rPr>
          <w:szCs w:val="21"/>
        </w:rPr>
      </w:pPr>
      <w:r w:rsidRPr="0030116A">
        <w:rPr>
          <w:szCs w:val="21"/>
        </w:rPr>
        <w:t>A</w:t>
      </w:r>
      <w:r w:rsidRPr="0030116A">
        <w:rPr>
          <w:szCs w:val="21"/>
        </w:rPr>
        <w:t>．频率较低的</w:t>
      </w:r>
      <w:r w:rsidRPr="0030116A">
        <w:rPr>
          <w:szCs w:val="21"/>
        </w:rPr>
        <w:t xml:space="preserve">  B</w:t>
      </w:r>
      <w:r w:rsidRPr="0030116A">
        <w:rPr>
          <w:szCs w:val="21"/>
        </w:rPr>
        <w:t>．音调较高的</w:t>
      </w:r>
      <w:r w:rsidRPr="0030116A">
        <w:rPr>
          <w:szCs w:val="21"/>
        </w:rPr>
        <w:t xml:space="preserve">  C</w:t>
      </w:r>
      <w:r w:rsidRPr="0030116A">
        <w:rPr>
          <w:szCs w:val="21"/>
        </w:rPr>
        <w:t>．能量较小的</w:t>
      </w:r>
      <w:r w:rsidRPr="0030116A">
        <w:rPr>
          <w:szCs w:val="21"/>
        </w:rPr>
        <w:t xml:space="preserve">  D</w:t>
      </w:r>
      <w:r w:rsidRPr="0030116A">
        <w:rPr>
          <w:szCs w:val="21"/>
        </w:rPr>
        <w:t>．响度较小的</w:t>
      </w:r>
    </w:p>
    <w:p w:rsidR="00092156" w:rsidRPr="0030116A" w:rsidRDefault="00092156" w:rsidP="00092156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0116A">
        <w:rPr>
          <w:rFonts w:ascii="Times New Roman" w:hAnsi="Times New Roman" w:cs="Times New Roman"/>
          <w:b/>
          <w:sz w:val="28"/>
          <w:szCs w:val="28"/>
        </w:rPr>
        <w:t>二、填空题</w:t>
      </w:r>
      <w:r w:rsidRPr="0030116A">
        <w:rPr>
          <w:rFonts w:ascii="Times New Roman" w:hAnsi="Times New Roman" w:cs="Times New Roman"/>
          <w:b/>
          <w:sz w:val="28"/>
          <w:szCs w:val="28"/>
        </w:rPr>
        <w:t>(</w:t>
      </w:r>
      <w:r w:rsidRPr="0030116A">
        <w:rPr>
          <w:rFonts w:ascii="Times New Roman" w:hAnsi="Times New Roman" w:cs="Times New Roman"/>
          <w:b/>
          <w:sz w:val="28"/>
          <w:szCs w:val="28"/>
        </w:rPr>
        <w:t>每空</w:t>
      </w:r>
      <w:r w:rsidRPr="0030116A">
        <w:rPr>
          <w:rFonts w:ascii="Times New Roman" w:hAnsi="Times New Roman" w:cs="Times New Roman"/>
          <w:b/>
          <w:sz w:val="28"/>
          <w:szCs w:val="28"/>
        </w:rPr>
        <w:t>1</w:t>
      </w:r>
      <w:r w:rsidRPr="0030116A">
        <w:rPr>
          <w:rFonts w:ascii="Times New Roman" w:hAnsi="Times New Roman" w:cs="Times New Roman"/>
          <w:b/>
          <w:sz w:val="28"/>
          <w:szCs w:val="28"/>
        </w:rPr>
        <w:t>分，共</w:t>
      </w:r>
      <w:r w:rsidRPr="0030116A">
        <w:rPr>
          <w:rFonts w:ascii="Times New Roman" w:hAnsi="Times New Roman" w:cs="Times New Roman"/>
          <w:b/>
          <w:sz w:val="28"/>
          <w:szCs w:val="28"/>
        </w:rPr>
        <w:t>15</w:t>
      </w:r>
      <w:r w:rsidRPr="0030116A">
        <w:rPr>
          <w:rFonts w:ascii="Times New Roman" w:hAnsi="Times New Roman" w:cs="Times New Roman"/>
          <w:b/>
          <w:sz w:val="28"/>
          <w:szCs w:val="28"/>
        </w:rPr>
        <w:t>分</w:t>
      </w:r>
      <w:r w:rsidRPr="0030116A">
        <w:rPr>
          <w:rFonts w:ascii="Times New Roman" w:hAnsi="Times New Roman" w:cs="Times New Roman"/>
          <w:b/>
          <w:sz w:val="28"/>
          <w:szCs w:val="28"/>
        </w:rPr>
        <w:t>)</w:t>
      </w:r>
    </w:p>
    <w:p w:rsidR="00092156" w:rsidRPr="0030116A" w:rsidRDefault="00092156" w:rsidP="00092156">
      <w:pPr>
        <w:spacing w:line="360" w:lineRule="auto"/>
        <w:ind w:firstLineChars="200" w:firstLine="422"/>
        <w:rPr>
          <w:szCs w:val="21"/>
        </w:rPr>
      </w:pPr>
      <w:r w:rsidRPr="0030116A">
        <w:rPr>
          <w:b/>
          <w:szCs w:val="21"/>
        </w:rPr>
        <w:t>13</w:t>
      </w:r>
      <w:r w:rsidRPr="0030116A">
        <w:rPr>
          <w:szCs w:val="21"/>
        </w:rPr>
        <w:t>．把一根长管的一头插入水中，另一头放入耳中，就能听到远处船只航行的声音，这说明</w:t>
      </w:r>
      <w:r w:rsidRPr="0030116A">
        <w:rPr>
          <w:szCs w:val="21"/>
        </w:rPr>
        <w:t>______________</w:t>
      </w:r>
      <w:r w:rsidRPr="0030116A">
        <w:rPr>
          <w:szCs w:val="21"/>
        </w:rPr>
        <w:t>、</w:t>
      </w:r>
      <w:r w:rsidRPr="0030116A">
        <w:rPr>
          <w:szCs w:val="21"/>
        </w:rPr>
        <w:t>______________</w:t>
      </w:r>
      <w:r w:rsidRPr="0030116A">
        <w:rPr>
          <w:szCs w:val="21"/>
        </w:rPr>
        <w:t>能够传声，还可以说明声能够传递</w:t>
      </w:r>
      <w:r w:rsidRPr="0030116A">
        <w:rPr>
          <w:szCs w:val="21"/>
        </w:rPr>
        <w:t>______________</w:t>
      </w:r>
      <w:r w:rsidRPr="0030116A">
        <w:rPr>
          <w:szCs w:val="21"/>
        </w:rPr>
        <w:t>。</w:t>
      </w:r>
    </w:p>
    <w:p w:rsidR="00092156" w:rsidRPr="0030116A" w:rsidRDefault="00092156" w:rsidP="00092156">
      <w:pPr>
        <w:spacing w:line="360" w:lineRule="auto"/>
        <w:ind w:firstLineChars="200" w:firstLine="422"/>
        <w:rPr>
          <w:szCs w:val="21"/>
        </w:rPr>
      </w:pPr>
      <w:r w:rsidRPr="0030116A">
        <w:rPr>
          <w:b/>
          <w:szCs w:val="21"/>
        </w:rPr>
        <w:t>14</w:t>
      </w:r>
      <w:r w:rsidRPr="0030116A">
        <w:rPr>
          <w:szCs w:val="21"/>
        </w:rPr>
        <w:t>．如图所示，接通电源，此时能听到电铃发出的声音。现用抽气设备逐渐抽出其中的空气，听到的声音会逐渐</w:t>
      </w:r>
      <w:r w:rsidRPr="0030116A">
        <w:rPr>
          <w:szCs w:val="21"/>
        </w:rPr>
        <w:t>________(</w:t>
      </w:r>
      <w:r w:rsidRPr="0030116A">
        <w:rPr>
          <w:szCs w:val="21"/>
        </w:rPr>
        <w:t>填</w:t>
      </w:r>
      <w:r w:rsidRPr="0030116A">
        <w:rPr>
          <w:szCs w:val="21"/>
        </w:rPr>
        <w:t>“</w:t>
      </w:r>
      <w:r w:rsidRPr="0030116A">
        <w:rPr>
          <w:szCs w:val="21"/>
        </w:rPr>
        <w:t>变大</w:t>
      </w:r>
      <w:r w:rsidRPr="0030116A">
        <w:rPr>
          <w:szCs w:val="21"/>
        </w:rPr>
        <w:t>”“</w:t>
      </w:r>
      <w:r w:rsidRPr="0030116A">
        <w:rPr>
          <w:szCs w:val="21"/>
        </w:rPr>
        <w:t>变小</w:t>
      </w:r>
      <w:r w:rsidRPr="0030116A">
        <w:rPr>
          <w:szCs w:val="21"/>
        </w:rPr>
        <w:t>”</w:t>
      </w:r>
      <w:r w:rsidRPr="0030116A">
        <w:rPr>
          <w:szCs w:val="21"/>
        </w:rPr>
        <w:t>或</w:t>
      </w:r>
      <w:r w:rsidRPr="0030116A">
        <w:rPr>
          <w:szCs w:val="21"/>
        </w:rPr>
        <w:t>“</w:t>
      </w:r>
      <w:r w:rsidRPr="0030116A">
        <w:rPr>
          <w:szCs w:val="21"/>
        </w:rPr>
        <w:t>不变</w:t>
      </w:r>
      <w:r w:rsidRPr="0030116A">
        <w:rPr>
          <w:szCs w:val="21"/>
        </w:rPr>
        <w:t>”)</w:t>
      </w:r>
      <w:r w:rsidRPr="0030116A">
        <w:rPr>
          <w:szCs w:val="21"/>
        </w:rPr>
        <w:t>，甚至最后听不到声音。这个实验说明了声音的传播需要</w:t>
      </w:r>
      <w:r w:rsidRPr="0030116A">
        <w:rPr>
          <w:szCs w:val="21"/>
        </w:rPr>
        <w:t>__________</w:t>
      </w:r>
      <w:r w:rsidRPr="0030116A">
        <w:rPr>
          <w:szCs w:val="21"/>
        </w:rPr>
        <w:t>。这种研究方法叫实验推理法，又叫理想实验法。</w:t>
      </w:r>
    </w:p>
    <w:p w:rsidR="00092156" w:rsidRPr="0030116A" w:rsidRDefault="00092156" w:rsidP="00092156">
      <w:pPr>
        <w:spacing w:line="360" w:lineRule="auto"/>
        <w:ind w:firstLineChars="200" w:firstLine="420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638175" cy="1123950"/>
            <wp:effectExtent l="0" t="0" r="9525" b="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116A">
        <w:rPr>
          <w:szCs w:val="21"/>
        </w:rPr>
        <w:t xml:space="preserve">　　</w:t>
      </w:r>
      <w:r>
        <w:rPr>
          <w:noProof/>
        </w:rPr>
        <w:drawing>
          <wp:inline distT="0" distB="0" distL="0" distR="0">
            <wp:extent cx="9525" cy="9525"/>
            <wp:effectExtent l="0" t="0" r="0" b="0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link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156" w:rsidRPr="0030116A" w:rsidRDefault="00092156" w:rsidP="00092156">
      <w:pPr>
        <w:spacing w:line="360" w:lineRule="auto"/>
        <w:ind w:firstLineChars="200" w:firstLine="420"/>
        <w:jc w:val="left"/>
        <w:rPr>
          <w:szCs w:val="21"/>
        </w:rPr>
      </w:pPr>
      <w:r>
        <w:rPr>
          <w:noProof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1060450</wp:posOffset>
            </wp:positionV>
            <wp:extent cx="1379220" cy="1017905"/>
            <wp:effectExtent l="0" t="0" r="0" b="0"/>
            <wp:wrapTopAndBottom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220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0116A">
        <w:rPr>
          <w:b/>
          <w:szCs w:val="21"/>
        </w:rPr>
        <w:t>15</w:t>
      </w:r>
      <w:r w:rsidRPr="0030116A">
        <w:rPr>
          <w:szCs w:val="21"/>
        </w:rPr>
        <w:t>．如图所示，蒙住双眼的小王能辨别周围同学的声音，这是因为不同人声音的</w:t>
      </w:r>
      <w:r w:rsidRPr="0030116A">
        <w:rPr>
          <w:szCs w:val="21"/>
        </w:rPr>
        <w:t>________</w:t>
      </w:r>
      <w:r w:rsidRPr="0030116A">
        <w:rPr>
          <w:szCs w:val="21"/>
        </w:rPr>
        <w:t>不同，同时还可以根据声音的</w:t>
      </w:r>
      <w:r w:rsidRPr="0030116A">
        <w:rPr>
          <w:szCs w:val="21"/>
        </w:rPr>
        <w:t>________</w:t>
      </w:r>
      <w:r w:rsidRPr="0030116A">
        <w:rPr>
          <w:szCs w:val="21"/>
        </w:rPr>
        <w:t>来大致判断周围同学离他的远近。</w:t>
      </w:r>
      <w:r w:rsidRPr="0030116A">
        <w:rPr>
          <w:szCs w:val="21"/>
        </w:rPr>
        <w:t>(</w:t>
      </w:r>
      <w:r w:rsidRPr="0030116A">
        <w:rPr>
          <w:szCs w:val="21"/>
        </w:rPr>
        <w:t>均填</w:t>
      </w:r>
      <w:r w:rsidRPr="0030116A">
        <w:rPr>
          <w:szCs w:val="21"/>
        </w:rPr>
        <w:t>“</w:t>
      </w:r>
      <w:r w:rsidRPr="0030116A">
        <w:rPr>
          <w:szCs w:val="21"/>
        </w:rPr>
        <w:t>响度</w:t>
      </w:r>
      <w:r w:rsidRPr="0030116A">
        <w:rPr>
          <w:szCs w:val="21"/>
        </w:rPr>
        <w:t>”“</w:t>
      </w:r>
      <w:r w:rsidRPr="0030116A">
        <w:rPr>
          <w:szCs w:val="21"/>
        </w:rPr>
        <w:t>音调</w:t>
      </w:r>
      <w:r w:rsidRPr="0030116A">
        <w:rPr>
          <w:szCs w:val="21"/>
        </w:rPr>
        <w:t>”</w:t>
      </w:r>
      <w:r w:rsidRPr="0030116A">
        <w:rPr>
          <w:szCs w:val="21"/>
        </w:rPr>
        <w:t>或</w:t>
      </w:r>
      <w:r w:rsidRPr="0030116A">
        <w:rPr>
          <w:szCs w:val="21"/>
        </w:rPr>
        <w:t>“</w:t>
      </w:r>
      <w:r w:rsidRPr="0030116A">
        <w:rPr>
          <w:szCs w:val="21"/>
        </w:rPr>
        <w:t>音色</w:t>
      </w:r>
      <w:r w:rsidRPr="0030116A">
        <w:rPr>
          <w:szCs w:val="21"/>
        </w:rPr>
        <w:t>”)</w:t>
      </w:r>
    </w:p>
    <w:p w:rsidR="00092156" w:rsidRPr="0030116A" w:rsidRDefault="00092156" w:rsidP="00092156">
      <w:pPr>
        <w:spacing w:line="360" w:lineRule="auto"/>
        <w:ind w:firstLineChars="200" w:firstLine="422"/>
        <w:rPr>
          <w:szCs w:val="21"/>
        </w:rPr>
      </w:pPr>
      <w:r w:rsidRPr="0030116A">
        <w:rPr>
          <w:b/>
          <w:szCs w:val="21"/>
        </w:rPr>
        <w:t>16</w:t>
      </w:r>
      <w:r w:rsidRPr="0030116A">
        <w:rPr>
          <w:szCs w:val="21"/>
        </w:rPr>
        <w:t>．小明用两把伞做</w:t>
      </w:r>
      <w:r w:rsidRPr="0030116A">
        <w:rPr>
          <w:szCs w:val="21"/>
        </w:rPr>
        <w:t>“</w:t>
      </w:r>
      <w:r w:rsidRPr="0030116A">
        <w:rPr>
          <w:szCs w:val="21"/>
        </w:rPr>
        <w:t>聚音伞</w:t>
      </w:r>
      <w:r w:rsidRPr="0030116A">
        <w:rPr>
          <w:szCs w:val="21"/>
        </w:rPr>
        <w:t>”</w:t>
      </w:r>
      <w:r w:rsidRPr="0030116A">
        <w:rPr>
          <w:szCs w:val="21"/>
        </w:rPr>
        <w:t>的实验，如图所示，地面上有两把伞，在右边伞柄的</w:t>
      </w:r>
      <w:r w:rsidRPr="0030116A">
        <w:rPr>
          <w:szCs w:val="21"/>
        </w:rPr>
        <w:t>A</w:t>
      </w:r>
      <w:r w:rsidRPr="0030116A">
        <w:rPr>
          <w:szCs w:val="21"/>
        </w:rPr>
        <w:t>点挂一块机械手表，当他的耳朵位于</w:t>
      </w:r>
      <w:r w:rsidRPr="0030116A">
        <w:rPr>
          <w:szCs w:val="21"/>
        </w:rPr>
        <w:t>B</w:t>
      </w:r>
      <w:r w:rsidRPr="0030116A">
        <w:rPr>
          <w:szCs w:val="21"/>
        </w:rPr>
        <w:t>点时听到了手表的嘀嗒声，当把左边伞拿走后，他的耳朵位于</w:t>
      </w:r>
      <w:r w:rsidRPr="0030116A">
        <w:rPr>
          <w:szCs w:val="21"/>
        </w:rPr>
        <w:t>B</w:t>
      </w:r>
      <w:r w:rsidRPr="0030116A">
        <w:rPr>
          <w:szCs w:val="21"/>
        </w:rPr>
        <w:t>点时听不到表声，这个实验表明声音也可以发生反射现象，</w:t>
      </w:r>
      <w:r w:rsidRPr="0030116A">
        <w:rPr>
          <w:szCs w:val="21"/>
        </w:rPr>
        <w:t>“</w:t>
      </w:r>
      <w:r w:rsidRPr="0030116A">
        <w:rPr>
          <w:szCs w:val="21"/>
        </w:rPr>
        <w:t>聚音伞</w:t>
      </w:r>
      <w:r w:rsidRPr="0030116A">
        <w:rPr>
          <w:szCs w:val="21"/>
        </w:rPr>
        <w:t>”</w:t>
      </w:r>
      <w:r w:rsidRPr="0030116A">
        <w:rPr>
          <w:szCs w:val="21"/>
        </w:rPr>
        <w:t>增大了人听到声音的</w:t>
      </w:r>
      <w:r w:rsidRPr="0030116A">
        <w:rPr>
          <w:szCs w:val="21"/>
        </w:rPr>
        <w:t>________</w:t>
      </w:r>
      <w:r w:rsidRPr="0030116A">
        <w:rPr>
          <w:szCs w:val="21"/>
        </w:rPr>
        <w:t>，生活中的</w:t>
      </w:r>
      <w:r w:rsidRPr="0030116A">
        <w:rPr>
          <w:szCs w:val="21"/>
        </w:rPr>
        <w:t>________</w:t>
      </w:r>
      <w:r w:rsidRPr="0030116A">
        <w:rPr>
          <w:szCs w:val="21"/>
        </w:rPr>
        <w:t>应用与这一原理相同；手表声在两伞之间传播依靠的介质是</w:t>
      </w:r>
      <w:r w:rsidRPr="0030116A">
        <w:rPr>
          <w:szCs w:val="21"/>
        </w:rPr>
        <w:t>________</w:t>
      </w:r>
      <w:r w:rsidRPr="0030116A">
        <w:rPr>
          <w:szCs w:val="21"/>
        </w:rPr>
        <w:t>。</w:t>
      </w:r>
    </w:p>
    <w:p w:rsidR="00092156" w:rsidRPr="0030116A" w:rsidRDefault="00092156" w:rsidP="00092156">
      <w:pPr>
        <w:spacing w:line="360" w:lineRule="auto"/>
        <w:ind w:firstLineChars="200" w:firstLine="420"/>
        <w:jc w:val="left"/>
        <w:rPr>
          <w:szCs w:val="21"/>
        </w:rPr>
      </w:pPr>
      <w:r w:rsidRPr="0030116A">
        <w:rPr>
          <w:szCs w:val="21"/>
        </w:rPr>
        <w:lastRenderedPageBreak/>
        <w:t xml:space="preserve">　　　</w:t>
      </w:r>
      <w:r>
        <w:rPr>
          <w:noProof/>
          <w:szCs w:val="21"/>
        </w:rPr>
        <w:drawing>
          <wp:inline distT="0" distB="0" distL="0" distR="0">
            <wp:extent cx="1438275" cy="809625"/>
            <wp:effectExtent l="0" t="0" r="9525" b="9525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156" w:rsidRPr="0030116A" w:rsidRDefault="00092156" w:rsidP="00092156">
      <w:pPr>
        <w:spacing w:line="360" w:lineRule="auto"/>
        <w:ind w:firstLineChars="200" w:firstLine="422"/>
        <w:rPr>
          <w:szCs w:val="21"/>
        </w:rPr>
      </w:pPr>
      <w:r w:rsidRPr="0030116A">
        <w:rPr>
          <w:b/>
          <w:szCs w:val="21"/>
        </w:rPr>
        <w:t>17</w:t>
      </w:r>
      <w:r w:rsidRPr="0030116A">
        <w:rPr>
          <w:szCs w:val="21"/>
        </w:rPr>
        <w:t>．某品牌汽车发动机工作时超低的噪声是人们青睐它的重要原因，我们用</w:t>
      </w:r>
      <w:r w:rsidRPr="0030116A">
        <w:rPr>
          <w:szCs w:val="21"/>
        </w:rPr>
        <w:t>________</w:t>
      </w:r>
      <w:r w:rsidRPr="0030116A">
        <w:rPr>
          <w:szCs w:val="21"/>
        </w:rPr>
        <w:t>为单位来表示声音强弱的等级；汽车装有的倒车雷达系统是利用</w:t>
      </w:r>
      <w:r w:rsidRPr="0030116A">
        <w:rPr>
          <w:szCs w:val="21"/>
        </w:rPr>
        <w:t>________(</w:t>
      </w:r>
      <w:r w:rsidRPr="0030116A">
        <w:rPr>
          <w:szCs w:val="21"/>
        </w:rPr>
        <w:t>填</w:t>
      </w:r>
      <w:r w:rsidRPr="0030116A">
        <w:rPr>
          <w:szCs w:val="21"/>
        </w:rPr>
        <w:t>“</w:t>
      </w:r>
      <w:r w:rsidRPr="0030116A">
        <w:rPr>
          <w:szCs w:val="21"/>
        </w:rPr>
        <w:t>超声波</w:t>
      </w:r>
      <w:r w:rsidRPr="0030116A">
        <w:rPr>
          <w:szCs w:val="21"/>
        </w:rPr>
        <w:t>”</w:t>
      </w:r>
      <w:r w:rsidRPr="0030116A">
        <w:rPr>
          <w:szCs w:val="21"/>
        </w:rPr>
        <w:t>或</w:t>
      </w:r>
      <w:r w:rsidRPr="0030116A">
        <w:rPr>
          <w:szCs w:val="21"/>
        </w:rPr>
        <w:t>“</w:t>
      </w:r>
      <w:r w:rsidRPr="0030116A">
        <w:rPr>
          <w:szCs w:val="21"/>
        </w:rPr>
        <w:t>次声波</w:t>
      </w:r>
      <w:r w:rsidRPr="0030116A">
        <w:rPr>
          <w:szCs w:val="21"/>
        </w:rPr>
        <w:t>”)</w:t>
      </w:r>
      <w:r w:rsidRPr="0030116A">
        <w:rPr>
          <w:szCs w:val="21"/>
        </w:rPr>
        <w:t>来工作的；汽车内安装有</w:t>
      </w:r>
      <w:r w:rsidRPr="0030116A">
        <w:rPr>
          <w:szCs w:val="21"/>
        </w:rPr>
        <w:t>GPS</w:t>
      </w:r>
      <w:r w:rsidRPr="0030116A">
        <w:rPr>
          <w:szCs w:val="21"/>
        </w:rPr>
        <w:t>全球卫星定位仪，它与导航卫星</w:t>
      </w:r>
      <w:r w:rsidRPr="0030116A">
        <w:rPr>
          <w:szCs w:val="21"/>
        </w:rPr>
        <w:t>________(</w:t>
      </w:r>
      <w:r w:rsidRPr="0030116A">
        <w:rPr>
          <w:szCs w:val="21"/>
        </w:rPr>
        <w:t>填</w:t>
      </w:r>
      <w:r w:rsidRPr="0030116A">
        <w:rPr>
          <w:szCs w:val="21"/>
        </w:rPr>
        <w:t>“</w:t>
      </w:r>
      <w:r w:rsidRPr="0030116A">
        <w:rPr>
          <w:szCs w:val="21"/>
        </w:rPr>
        <w:t>能</w:t>
      </w:r>
      <w:r w:rsidRPr="0030116A">
        <w:rPr>
          <w:szCs w:val="21"/>
        </w:rPr>
        <w:t>”</w:t>
      </w:r>
      <w:r w:rsidRPr="0030116A">
        <w:rPr>
          <w:szCs w:val="21"/>
        </w:rPr>
        <w:t>或</w:t>
      </w:r>
      <w:r w:rsidRPr="0030116A">
        <w:rPr>
          <w:szCs w:val="21"/>
        </w:rPr>
        <w:t>“</w:t>
      </w:r>
      <w:r w:rsidRPr="0030116A">
        <w:rPr>
          <w:szCs w:val="21"/>
        </w:rPr>
        <w:t>不能</w:t>
      </w:r>
      <w:r w:rsidRPr="0030116A">
        <w:rPr>
          <w:szCs w:val="21"/>
        </w:rPr>
        <w:t>”)</w:t>
      </w:r>
      <w:r w:rsidRPr="0030116A">
        <w:rPr>
          <w:szCs w:val="21"/>
        </w:rPr>
        <w:t>通过这种声波实现全球定位。</w:t>
      </w:r>
    </w:p>
    <w:p w:rsidR="00092156" w:rsidRPr="0030116A" w:rsidRDefault="00092156" w:rsidP="00092156">
      <w:pPr>
        <w:spacing w:line="360" w:lineRule="auto"/>
        <w:ind w:firstLineChars="200" w:firstLine="422"/>
        <w:rPr>
          <w:szCs w:val="21"/>
        </w:rPr>
      </w:pPr>
      <w:r w:rsidRPr="0030116A">
        <w:rPr>
          <w:b/>
          <w:szCs w:val="21"/>
        </w:rPr>
        <w:t>18</w:t>
      </w:r>
      <w:r w:rsidRPr="0030116A">
        <w:rPr>
          <w:szCs w:val="21"/>
        </w:rPr>
        <w:t>．为了保证城市正常供水、减少水资源浪费，素有</w:t>
      </w:r>
      <w:r w:rsidRPr="0030116A">
        <w:rPr>
          <w:szCs w:val="21"/>
        </w:rPr>
        <w:t>“</w:t>
      </w:r>
      <w:r w:rsidRPr="0030116A">
        <w:rPr>
          <w:szCs w:val="21"/>
        </w:rPr>
        <w:t>城市血管医生</w:t>
      </w:r>
      <w:r w:rsidRPr="0030116A">
        <w:rPr>
          <w:szCs w:val="21"/>
        </w:rPr>
        <w:t>”</w:t>
      </w:r>
      <w:r w:rsidRPr="0030116A">
        <w:rPr>
          <w:szCs w:val="21"/>
        </w:rPr>
        <w:t>的听漏工常常在凌晨一点左右、大街上车辆稀少时，利用听音棒检查地下水管是否漏水。选择在凌晨且车辆稀少时段检查是为了</w:t>
      </w:r>
      <w:r w:rsidRPr="0030116A">
        <w:rPr>
          <w:szCs w:val="21"/>
        </w:rPr>
        <w:t>____________________</w:t>
      </w:r>
      <w:r w:rsidRPr="0030116A">
        <w:rPr>
          <w:szCs w:val="21"/>
        </w:rPr>
        <w:t>。利用听音棒可以使听到的声音更</w:t>
      </w:r>
      <w:r w:rsidRPr="0030116A">
        <w:rPr>
          <w:szCs w:val="21"/>
        </w:rPr>
        <w:t>________(</w:t>
      </w:r>
      <w:r w:rsidRPr="0030116A">
        <w:rPr>
          <w:szCs w:val="21"/>
        </w:rPr>
        <w:t>填</w:t>
      </w:r>
      <w:r w:rsidRPr="0030116A">
        <w:rPr>
          <w:szCs w:val="21"/>
        </w:rPr>
        <w:t>“</w:t>
      </w:r>
      <w:r w:rsidRPr="0030116A">
        <w:rPr>
          <w:szCs w:val="21"/>
        </w:rPr>
        <w:t>高</w:t>
      </w:r>
      <w:r w:rsidRPr="0030116A">
        <w:rPr>
          <w:szCs w:val="21"/>
        </w:rPr>
        <w:t>”</w:t>
      </w:r>
      <w:r w:rsidRPr="0030116A">
        <w:rPr>
          <w:szCs w:val="21"/>
        </w:rPr>
        <w:t>或</w:t>
      </w:r>
      <w:r w:rsidRPr="0030116A">
        <w:rPr>
          <w:szCs w:val="21"/>
        </w:rPr>
        <w:t>“</w:t>
      </w:r>
      <w:r w:rsidRPr="0030116A">
        <w:rPr>
          <w:szCs w:val="21"/>
        </w:rPr>
        <w:t>大</w:t>
      </w:r>
      <w:r w:rsidRPr="0030116A">
        <w:rPr>
          <w:szCs w:val="21"/>
        </w:rPr>
        <w:t>”)</w:t>
      </w:r>
      <w:r w:rsidRPr="0030116A">
        <w:rPr>
          <w:szCs w:val="21"/>
        </w:rPr>
        <w:t>些。</w:t>
      </w:r>
    </w:p>
    <w:p w:rsidR="00092156" w:rsidRPr="0030116A" w:rsidRDefault="00092156" w:rsidP="00092156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0116A">
        <w:rPr>
          <w:rFonts w:ascii="Times New Roman" w:hAnsi="Times New Roman" w:cs="Times New Roman"/>
          <w:b/>
          <w:sz w:val="28"/>
          <w:szCs w:val="28"/>
        </w:rPr>
        <w:t>三、实验探究题</w:t>
      </w:r>
      <w:r w:rsidRPr="0030116A">
        <w:rPr>
          <w:rFonts w:ascii="Times New Roman" w:hAnsi="Times New Roman" w:cs="Times New Roman"/>
          <w:b/>
          <w:sz w:val="28"/>
          <w:szCs w:val="28"/>
        </w:rPr>
        <w:t>(</w:t>
      </w:r>
      <w:r w:rsidRPr="0030116A">
        <w:rPr>
          <w:rFonts w:ascii="Times New Roman" w:hAnsi="Times New Roman" w:cs="Times New Roman"/>
          <w:b/>
          <w:sz w:val="28"/>
          <w:szCs w:val="28"/>
        </w:rPr>
        <w:t>每题</w:t>
      </w:r>
      <w:r w:rsidRPr="0030116A">
        <w:rPr>
          <w:rFonts w:ascii="Times New Roman" w:hAnsi="Times New Roman" w:cs="Times New Roman"/>
          <w:b/>
          <w:sz w:val="28"/>
          <w:szCs w:val="28"/>
        </w:rPr>
        <w:t>10</w:t>
      </w:r>
      <w:r w:rsidRPr="0030116A">
        <w:rPr>
          <w:rFonts w:ascii="Times New Roman" w:hAnsi="Times New Roman" w:cs="Times New Roman"/>
          <w:b/>
          <w:sz w:val="28"/>
          <w:szCs w:val="28"/>
        </w:rPr>
        <w:t>分，共</w:t>
      </w:r>
      <w:r w:rsidRPr="0030116A">
        <w:rPr>
          <w:rFonts w:ascii="Times New Roman" w:hAnsi="Times New Roman" w:cs="Times New Roman"/>
          <w:b/>
          <w:sz w:val="28"/>
          <w:szCs w:val="28"/>
        </w:rPr>
        <w:t>20</w:t>
      </w:r>
      <w:r w:rsidRPr="0030116A">
        <w:rPr>
          <w:rFonts w:ascii="Times New Roman" w:hAnsi="Times New Roman" w:cs="Times New Roman"/>
          <w:b/>
          <w:sz w:val="28"/>
          <w:szCs w:val="28"/>
        </w:rPr>
        <w:t>分</w:t>
      </w:r>
      <w:r w:rsidRPr="0030116A">
        <w:rPr>
          <w:rFonts w:ascii="Times New Roman" w:hAnsi="Times New Roman" w:cs="Times New Roman"/>
          <w:b/>
          <w:sz w:val="28"/>
          <w:szCs w:val="28"/>
        </w:rPr>
        <w:t>)</w:t>
      </w:r>
    </w:p>
    <w:p w:rsidR="00092156" w:rsidRPr="0030116A" w:rsidRDefault="00092156" w:rsidP="00092156">
      <w:pPr>
        <w:spacing w:line="360" w:lineRule="auto"/>
        <w:ind w:firstLineChars="200" w:firstLine="422"/>
        <w:rPr>
          <w:szCs w:val="21"/>
        </w:rPr>
      </w:pPr>
      <w:r w:rsidRPr="0030116A">
        <w:rPr>
          <w:b/>
          <w:szCs w:val="21"/>
        </w:rPr>
        <w:t>19</w:t>
      </w:r>
      <w:r w:rsidRPr="0030116A">
        <w:rPr>
          <w:szCs w:val="21"/>
        </w:rPr>
        <w:t>．下表是某些介质的声速</w:t>
      </w:r>
      <w:r w:rsidRPr="0030116A">
        <w:rPr>
          <w:szCs w:val="21"/>
        </w:rPr>
        <w:t>v</w:t>
      </w:r>
      <w:r w:rsidRPr="0030116A">
        <w:rPr>
          <w:szCs w:val="21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6"/>
        <w:gridCol w:w="1463"/>
        <w:gridCol w:w="1866"/>
        <w:gridCol w:w="1463"/>
      </w:tblGrid>
      <w:tr w:rsidR="00092156" w:rsidTr="00A67F86">
        <w:trPr>
          <w:jc w:val="center"/>
        </w:trPr>
        <w:tc>
          <w:tcPr>
            <w:tcW w:w="1726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介质</w:t>
            </w:r>
          </w:p>
        </w:tc>
        <w:tc>
          <w:tcPr>
            <w:tcW w:w="1463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v/(</w:t>
            </w:r>
            <w:proofErr w:type="spellStart"/>
            <w:r w:rsidRPr="0030116A">
              <w:rPr>
                <w:szCs w:val="21"/>
              </w:rPr>
              <w:t>m·s</w:t>
            </w:r>
            <w:proofErr w:type="spellEnd"/>
            <w:r w:rsidRPr="0030116A">
              <w:rPr>
                <w:szCs w:val="21"/>
                <w:vertAlign w:val="superscript"/>
              </w:rPr>
              <w:t>－</w:t>
            </w:r>
            <w:r w:rsidRPr="0030116A">
              <w:rPr>
                <w:szCs w:val="21"/>
                <w:vertAlign w:val="superscript"/>
              </w:rPr>
              <w:t>1</w:t>
            </w:r>
            <w:r w:rsidRPr="0030116A">
              <w:rPr>
                <w:szCs w:val="21"/>
              </w:rPr>
              <w:t>)</w:t>
            </w:r>
          </w:p>
        </w:tc>
        <w:tc>
          <w:tcPr>
            <w:tcW w:w="1866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介质</w:t>
            </w:r>
          </w:p>
        </w:tc>
        <w:tc>
          <w:tcPr>
            <w:tcW w:w="1463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v/(</w:t>
            </w:r>
            <w:proofErr w:type="spellStart"/>
            <w:r w:rsidRPr="0030116A">
              <w:rPr>
                <w:szCs w:val="21"/>
              </w:rPr>
              <w:t>m·s</w:t>
            </w:r>
            <w:proofErr w:type="spellEnd"/>
            <w:r w:rsidRPr="0030116A">
              <w:rPr>
                <w:szCs w:val="21"/>
                <w:vertAlign w:val="superscript"/>
              </w:rPr>
              <w:t>－</w:t>
            </w:r>
            <w:r w:rsidRPr="0030116A">
              <w:rPr>
                <w:szCs w:val="21"/>
                <w:vertAlign w:val="superscript"/>
              </w:rPr>
              <w:t>1</w:t>
            </w:r>
            <w:r w:rsidRPr="0030116A">
              <w:rPr>
                <w:szCs w:val="21"/>
              </w:rPr>
              <w:t>)</w:t>
            </w:r>
          </w:p>
        </w:tc>
      </w:tr>
      <w:tr w:rsidR="00092156" w:rsidTr="00A67F86">
        <w:trPr>
          <w:jc w:val="center"/>
        </w:trPr>
        <w:tc>
          <w:tcPr>
            <w:tcW w:w="1726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水</w:t>
            </w:r>
            <w:r w:rsidRPr="0030116A">
              <w:rPr>
                <w:szCs w:val="21"/>
              </w:rPr>
              <w:t>(5 ℃)</w:t>
            </w:r>
          </w:p>
        </w:tc>
        <w:tc>
          <w:tcPr>
            <w:tcW w:w="1463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1 450</w:t>
            </w:r>
          </w:p>
        </w:tc>
        <w:tc>
          <w:tcPr>
            <w:tcW w:w="1866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冰</w:t>
            </w:r>
          </w:p>
        </w:tc>
        <w:tc>
          <w:tcPr>
            <w:tcW w:w="1463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3 230</w:t>
            </w:r>
          </w:p>
        </w:tc>
      </w:tr>
      <w:tr w:rsidR="00092156" w:rsidTr="00A67F86">
        <w:trPr>
          <w:jc w:val="center"/>
        </w:trPr>
        <w:tc>
          <w:tcPr>
            <w:tcW w:w="1726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水</w:t>
            </w:r>
            <w:r w:rsidRPr="0030116A">
              <w:rPr>
                <w:szCs w:val="21"/>
              </w:rPr>
              <w:t>(15 ℃)</w:t>
            </w:r>
          </w:p>
        </w:tc>
        <w:tc>
          <w:tcPr>
            <w:tcW w:w="1463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1 470</w:t>
            </w:r>
          </w:p>
        </w:tc>
        <w:tc>
          <w:tcPr>
            <w:tcW w:w="1866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软橡胶</w:t>
            </w:r>
            <w:r w:rsidRPr="0030116A">
              <w:rPr>
                <w:szCs w:val="21"/>
              </w:rPr>
              <w:t>(</w:t>
            </w:r>
            <w:r w:rsidRPr="0030116A">
              <w:rPr>
                <w:szCs w:val="21"/>
              </w:rPr>
              <w:t>常温</w:t>
            </w:r>
            <w:r w:rsidRPr="0030116A">
              <w:rPr>
                <w:szCs w:val="21"/>
              </w:rPr>
              <w:t>)</w:t>
            </w:r>
          </w:p>
        </w:tc>
        <w:tc>
          <w:tcPr>
            <w:tcW w:w="1463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40</w:t>
            </w:r>
            <w:r w:rsidRPr="0030116A">
              <w:rPr>
                <w:szCs w:val="21"/>
              </w:rPr>
              <w:t>～</w:t>
            </w:r>
            <w:r w:rsidRPr="0030116A">
              <w:rPr>
                <w:szCs w:val="21"/>
              </w:rPr>
              <w:t>50</w:t>
            </w:r>
          </w:p>
        </w:tc>
      </w:tr>
      <w:tr w:rsidR="00092156" w:rsidTr="00A67F86">
        <w:trPr>
          <w:jc w:val="center"/>
        </w:trPr>
        <w:tc>
          <w:tcPr>
            <w:tcW w:w="1726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水</w:t>
            </w:r>
            <w:r w:rsidRPr="0030116A">
              <w:rPr>
                <w:szCs w:val="21"/>
              </w:rPr>
              <w:t>(20 ℃)</w:t>
            </w:r>
          </w:p>
        </w:tc>
        <w:tc>
          <w:tcPr>
            <w:tcW w:w="1463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1 480</w:t>
            </w:r>
          </w:p>
        </w:tc>
        <w:tc>
          <w:tcPr>
            <w:tcW w:w="1866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软木</w:t>
            </w:r>
          </w:p>
        </w:tc>
        <w:tc>
          <w:tcPr>
            <w:tcW w:w="1463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500</w:t>
            </w:r>
          </w:p>
        </w:tc>
      </w:tr>
      <w:tr w:rsidR="00092156" w:rsidTr="00A67F86">
        <w:trPr>
          <w:jc w:val="center"/>
        </w:trPr>
        <w:tc>
          <w:tcPr>
            <w:tcW w:w="1726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海水</w:t>
            </w:r>
            <w:r w:rsidRPr="0030116A">
              <w:rPr>
                <w:szCs w:val="21"/>
              </w:rPr>
              <w:t>(25 ℃)</w:t>
            </w:r>
          </w:p>
        </w:tc>
        <w:tc>
          <w:tcPr>
            <w:tcW w:w="1463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1 531</w:t>
            </w:r>
          </w:p>
        </w:tc>
        <w:tc>
          <w:tcPr>
            <w:tcW w:w="1866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铁</w:t>
            </w:r>
            <w:r w:rsidRPr="0030116A">
              <w:rPr>
                <w:szCs w:val="21"/>
              </w:rPr>
              <w:t>(</w:t>
            </w:r>
            <w:r w:rsidRPr="0030116A">
              <w:rPr>
                <w:szCs w:val="21"/>
              </w:rPr>
              <w:t>棒</w:t>
            </w:r>
            <w:r w:rsidRPr="0030116A">
              <w:rPr>
                <w:szCs w:val="21"/>
              </w:rPr>
              <w:t>)</w:t>
            </w:r>
          </w:p>
        </w:tc>
        <w:tc>
          <w:tcPr>
            <w:tcW w:w="1463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5 200</w:t>
            </w:r>
          </w:p>
        </w:tc>
      </w:tr>
    </w:tbl>
    <w:p w:rsidR="00092156" w:rsidRPr="0030116A" w:rsidRDefault="00092156" w:rsidP="00092156">
      <w:pPr>
        <w:spacing w:line="360" w:lineRule="auto"/>
        <w:ind w:firstLineChars="200" w:firstLine="420"/>
        <w:rPr>
          <w:szCs w:val="21"/>
        </w:rPr>
      </w:pPr>
      <w:r w:rsidRPr="0030116A">
        <w:rPr>
          <w:szCs w:val="21"/>
        </w:rPr>
        <w:t>(1)</w:t>
      </w:r>
      <w:r w:rsidRPr="0030116A">
        <w:rPr>
          <w:szCs w:val="21"/>
        </w:rPr>
        <w:t>分析表格中的信息，推断：</w:t>
      </w:r>
    </w:p>
    <w:p w:rsidR="00092156" w:rsidRPr="0030116A" w:rsidRDefault="00092156" w:rsidP="00092156">
      <w:pPr>
        <w:spacing w:line="360" w:lineRule="auto"/>
        <w:ind w:firstLineChars="200" w:firstLine="420"/>
        <w:rPr>
          <w:szCs w:val="21"/>
        </w:rPr>
      </w:pPr>
      <w:r w:rsidRPr="0030116A">
        <w:rPr>
          <w:rFonts w:ascii="宋体" w:hAnsi="宋体" w:cs="宋体" w:hint="eastAsia"/>
          <w:szCs w:val="21"/>
        </w:rPr>
        <w:t>①</w:t>
      </w:r>
      <w:r w:rsidRPr="0030116A">
        <w:rPr>
          <w:szCs w:val="21"/>
        </w:rPr>
        <w:t>声速大小可能跟</w:t>
      </w:r>
      <w:r w:rsidRPr="0030116A">
        <w:rPr>
          <w:szCs w:val="21"/>
        </w:rPr>
        <w:t>__________</w:t>
      </w:r>
      <w:r w:rsidRPr="0030116A">
        <w:rPr>
          <w:szCs w:val="21"/>
        </w:rPr>
        <w:t>有关；依据是：</w:t>
      </w:r>
      <w:r w:rsidRPr="0030116A">
        <w:rPr>
          <w:szCs w:val="21"/>
        </w:rPr>
        <w:t>_______________________</w:t>
      </w:r>
    </w:p>
    <w:p w:rsidR="00092156" w:rsidRPr="0030116A" w:rsidRDefault="00092156" w:rsidP="00092156">
      <w:pPr>
        <w:spacing w:line="360" w:lineRule="auto"/>
        <w:rPr>
          <w:szCs w:val="21"/>
        </w:rPr>
      </w:pPr>
      <w:r w:rsidRPr="0030116A">
        <w:rPr>
          <w:szCs w:val="21"/>
        </w:rPr>
        <w:t>_________________________________________________</w:t>
      </w:r>
      <w:r w:rsidRPr="0030116A">
        <w:rPr>
          <w:szCs w:val="21"/>
        </w:rPr>
        <w:t>。</w:t>
      </w:r>
    </w:p>
    <w:p w:rsidR="00092156" w:rsidRPr="0030116A" w:rsidRDefault="00092156" w:rsidP="00092156">
      <w:pPr>
        <w:spacing w:line="360" w:lineRule="auto"/>
        <w:ind w:firstLineChars="200" w:firstLine="420"/>
        <w:rPr>
          <w:szCs w:val="21"/>
        </w:rPr>
      </w:pPr>
      <w:r w:rsidRPr="0030116A">
        <w:rPr>
          <w:rFonts w:ascii="宋体" w:hAnsi="宋体" w:cs="宋体" w:hint="eastAsia"/>
          <w:szCs w:val="21"/>
        </w:rPr>
        <w:t>②</w:t>
      </w:r>
      <w:r w:rsidRPr="0030116A">
        <w:rPr>
          <w:szCs w:val="21"/>
        </w:rPr>
        <w:t>声速大小可能跟</w:t>
      </w:r>
      <w:r w:rsidRPr="0030116A">
        <w:rPr>
          <w:szCs w:val="21"/>
        </w:rPr>
        <w:t>__________</w:t>
      </w:r>
      <w:r w:rsidRPr="0030116A">
        <w:rPr>
          <w:szCs w:val="21"/>
        </w:rPr>
        <w:t>有关；依据是：</w:t>
      </w:r>
      <w:r w:rsidRPr="0030116A">
        <w:rPr>
          <w:szCs w:val="21"/>
        </w:rPr>
        <w:t>______________________</w:t>
      </w:r>
    </w:p>
    <w:p w:rsidR="00092156" w:rsidRPr="0030116A" w:rsidRDefault="00092156" w:rsidP="00092156">
      <w:pPr>
        <w:spacing w:line="360" w:lineRule="auto"/>
        <w:rPr>
          <w:szCs w:val="21"/>
        </w:rPr>
      </w:pPr>
      <w:r w:rsidRPr="0030116A">
        <w:rPr>
          <w:szCs w:val="21"/>
        </w:rPr>
        <w:t>__________________________________________________</w:t>
      </w:r>
      <w:r w:rsidRPr="0030116A">
        <w:rPr>
          <w:szCs w:val="21"/>
        </w:rPr>
        <w:t>。</w:t>
      </w:r>
    </w:p>
    <w:p w:rsidR="00092156" w:rsidRPr="0030116A" w:rsidRDefault="00092156" w:rsidP="00092156">
      <w:pPr>
        <w:spacing w:line="360" w:lineRule="auto"/>
        <w:ind w:firstLineChars="200" w:firstLine="420"/>
        <w:rPr>
          <w:szCs w:val="21"/>
        </w:rPr>
      </w:pPr>
      <w:r w:rsidRPr="0030116A">
        <w:rPr>
          <w:szCs w:val="21"/>
        </w:rPr>
        <w:t>(2)</w:t>
      </w:r>
      <w:r w:rsidRPr="0030116A">
        <w:rPr>
          <w:szCs w:val="21"/>
        </w:rPr>
        <w:t>设海水温度为</w:t>
      </w:r>
      <w:r w:rsidRPr="0030116A">
        <w:rPr>
          <w:szCs w:val="21"/>
        </w:rPr>
        <w:t>25 ℃</w:t>
      </w:r>
      <w:r w:rsidRPr="0030116A">
        <w:rPr>
          <w:szCs w:val="21"/>
        </w:rPr>
        <w:t>，在海面用超声测位仪向海底垂直发射声波，经过</w:t>
      </w:r>
      <w:r w:rsidRPr="0030116A">
        <w:rPr>
          <w:szCs w:val="21"/>
        </w:rPr>
        <w:t>2 s</w:t>
      </w:r>
      <w:r w:rsidRPr="0030116A">
        <w:rPr>
          <w:szCs w:val="21"/>
        </w:rPr>
        <w:t>后收到回波，根据公式</w:t>
      </w:r>
      <w:r w:rsidRPr="0030116A">
        <w:rPr>
          <w:szCs w:val="21"/>
        </w:rPr>
        <w:t>s</w:t>
      </w:r>
      <w:r w:rsidRPr="0030116A">
        <w:rPr>
          <w:szCs w:val="21"/>
        </w:rPr>
        <w:t>＝</w:t>
      </w:r>
      <w:r w:rsidRPr="0030116A">
        <w:rPr>
          <w:szCs w:val="21"/>
        </w:rPr>
        <w:t>____________</w:t>
      </w:r>
      <w:r w:rsidRPr="0030116A">
        <w:rPr>
          <w:szCs w:val="21"/>
        </w:rPr>
        <w:t>，计算出海水深度为</w:t>
      </w:r>
      <w:r w:rsidRPr="0030116A">
        <w:rPr>
          <w:szCs w:val="21"/>
        </w:rPr>
        <w:t>________ m</w:t>
      </w:r>
      <w:r w:rsidRPr="0030116A">
        <w:rPr>
          <w:szCs w:val="21"/>
        </w:rPr>
        <w:t>。</w:t>
      </w:r>
    </w:p>
    <w:p w:rsidR="00092156" w:rsidRPr="0030116A" w:rsidRDefault="00092156" w:rsidP="00092156">
      <w:pPr>
        <w:spacing w:line="360" w:lineRule="auto"/>
        <w:ind w:firstLineChars="200" w:firstLine="422"/>
        <w:rPr>
          <w:szCs w:val="21"/>
        </w:rPr>
      </w:pPr>
      <w:r w:rsidRPr="0030116A">
        <w:rPr>
          <w:b/>
          <w:szCs w:val="21"/>
        </w:rPr>
        <w:t>20</w:t>
      </w:r>
      <w:r w:rsidRPr="0030116A">
        <w:rPr>
          <w:szCs w:val="21"/>
        </w:rPr>
        <w:t>．在学习二胡演奏的过程中，小华发现弦发声音调高低受各种因素影响，他决定对此进行研究。经过和同学们讨论，提出了以下猜想：</w:t>
      </w:r>
    </w:p>
    <w:p w:rsidR="00092156" w:rsidRPr="0030116A" w:rsidRDefault="00092156" w:rsidP="00092156">
      <w:pPr>
        <w:spacing w:line="360" w:lineRule="auto"/>
        <w:ind w:firstLineChars="200" w:firstLine="420"/>
        <w:rPr>
          <w:szCs w:val="21"/>
        </w:rPr>
      </w:pPr>
      <w:r w:rsidRPr="0030116A">
        <w:rPr>
          <w:szCs w:val="21"/>
        </w:rPr>
        <w:t>猜想一：弦发声的音调高低可能与弦的横截面积有关。</w:t>
      </w:r>
    </w:p>
    <w:p w:rsidR="00092156" w:rsidRPr="0030116A" w:rsidRDefault="00092156" w:rsidP="00092156">
      <w:pPr>
        <w:spacing w:line="360" w:lineRule="auto"/>
        <w:ind w:firstLineChars="200" w:firstLine="420"/>
        <w:rPr>
          <w:szCs w:val="21"/>
        </w:rPr>
      </w:pPr>
      <w:r w:rsidRPr="0030116A">
        <w:rPr>
          <w:szCs w:val="21"/>
        </w:rPr>
        <w:t>猜想二：弦发声的音调高低可能与弦的长短有关。</w:t>
      </w:r>
    </w:p>
    <w:p w:rsidR="00092156" w:rsidRPr="0030116A" w:rsidRDefault="00092156" w:rsidP="00092156">
      <w:pPr>
        <w:spacing w:line="360" w:lineRule="auto"/>
        <w:ind w:firstLineChars="200" w:firstLine="420"/>
        <w:rPr>
          <w:szCs w:val="21"/>
        </w:rPr>
      </w:pPr>
      <w:r w:rsidRPr="0030116A">
        <w:rPr>
          <w:szCs w:val="21"/>
        </w:rPr>
        <w:t>猜想三：弦发声的音调高低可能与弦的材料有关。</w:t>
      </w:r>
    </w:p>
    <w:p w:rsidR="00092156" w:rsidRPr="0030116A" w:rsidRDefault="00092156" w:rsidP="00092156">
      <w:pPr>
        <w:spacing w:line="360" w:lineRule="auto"/>
        <w:ind w:firstLineChars="200" w:firstLine="420"/>
        <w:rPr>
          <w:szCs w:val="21"/>
        </w:rPr>
      </w:pPr>
      <w:r w:rsidRPr="0030116A">
        <w:rPr>
          <w:szCs w:val="21"/>
        </w:rPr>
        <w:t>为了验证上述猜想是否正确，他们找到了下表所列出的不同规格的弦，还借来一个测量振动频率的</w:t>
      </w:r>
      <w:r w:rsidRPr="0030116A">
        <w:rPr>
          <w:szCs w:val="21"/>
        </w:rPr>
        <w:lastRenderedPageBreak/>
        <w:t>仪器进行实验。</w:t>
      </w:r>
    </w:p>
    <w:p w:rsidR="00092156" w:rsidRPr="0030116A" w:rsidRDefault="00092156" w:rsidP="00092156">
      <w:pPr>
        <w:spacing w:line="360" w:lineRule="auto"/>
        <w:ind w:firstLineChars="200" w:firstLine="420"/>
        <w:rPr>
          <w:szCs w:val="21"/>
        </w:rPr>
      </w:pPr>
      <w:r w:rsidRPr="0030116A">
        <w:rPr>
          <w:szCs w:val="21"/>
        </w:rPr>
        <w:t>(1)</w:t>
      </w:r>
      <w:r w:rsidRPr="0030116A">
        <w:rPr>
          <w:szCs w:val="21"/>
        </w:rPr>
        <w:t>为了验证猜想一，应选用编号为</w:t>
      </w:r>
      <w:r w:rsidRPr="0030116A">
        <w:rPr>
          <w:szCs w:val="21"/>
        </w:rPr>
        <w:t>________</w:t>
      </w:r>
      <w:r w:rsidRPr="0030116A">
        <w:rPr>
          <w:szCs w:val="21"/>
        </w:rPr>
        <w:t>、</w:t>
      </w:r>
      <w:r w:rsidRPr="0030116A">
        <w:rPr>
          <w:szCs w:val="21"/>
        </w:rPr>
        <w:t>________</w:t>
      </w:r>
      <w:r w:rsidRPr="0030116A">
        <w:rPr>
          <w:szCs w:val="21"/>
        </w:rPr>
        <w:t>、</w:t>
      </w:r>
      <w:r w:rsidRPr="0030116A">
        <w:rPr>
          <w:szCs w:val="21"/>
        </w:rPr>
        <w:t>________</w:t>
      </w:r>
      <w:r w:rsidRPr="0030116A">
        <w:rPr>
          <w:szCs w:val="21"/>
        </w:rPr>
        <w:t>的弦进行实验。</w:t>
      </w:r>
    </w:p>
    <w:p w:rsidR="00092156" w:rsidRPr="0030116A" w:rsidRDefault="00092156" w:rsidP="00092156">
      <w:pPr>
        <w:spacing w:line="360" w:lineRule="auto"/>
        <w:ind w:firstLineChars="200" w:firstLine="420"/>
        <w:rPr>
          <w:szCs w:val="21"/>
        </w:rPr>
      </w:pPr>
      <w:r w:rsidRPr="0030116A">
        <w:rPr>
          <w:szCs w:val="21"/>
        </w:rPr>
        <w:t>(2)</w:t>
      </w:r>
      <w:r w:rsidRPr="0030116A">
        <w:rPr>
          <w:szCs w:val="21"/>
        </w:rPr>
        <w:t>为了验证猜想二，应选用编号为</w:t>
      </w:r>
      <w:r w:rsidRPr="0030116A">
        <w:rPr>
          <w:szCs w:val="21"/>
        </w:rPr>
        <w:t>________</w:t>
      </w:r>
      <w:r w:rsidRPr="0030116A">
        <w:rPr>
          <w:szCs w:val="21"/>
        </w:rPr>
        <w:t>、</w:t>
      </w:r>
      <w:r w:rsidRPr="0030116A">
        <w:rPr>
          <w:szCs w:val="21"/>
        </w:rPr>
        <w:t>________</w:t>
      </w:r>
      <w:r w:rsidRPr="0030116A">
        <w:rPr>
          <w:szCs w:val="21"/>
        </w:rPr>
        <w:t>、</w:t>
      </w:r>
      <w:r w:rsidRPr="0030116A">
        <w:rPr>
          <w:szCs w:val="21"/>
        </w:rPr>
        <w:t>________</w:t>
      </w:r>
      <w:r w:rsidRPr="0030116A">
        <w:rPr>
          <w:szCs w:val="21"/>
        </w:rPr>
        <w:t>的弦进行实验。</w:t>
      </w:r>
    </w:p>
    <w:p w:rsidR="00092156" w:rsidRPr="0030116A" w:rsidRDefault="00092156" w:rsidP="00092156">
      <w:pPr>
        <w:spacing w:line="360" w:lineRule="auto"/>
        <w:ind w:firstLineChars="200" w:firstLine="420"/>
        <w:rPr>
          <w:szCs w:val="21"/>
        </w:rPr>
      </w:pPr>
      <w:r w:rsidRPr="0030116A">
        <w:rPr>
          <w:szCs w:val="21"/>
        </w:rPr>
        <w:t>(3)</w:t>
      </w:r>
      <w:r w:rsidRPr="0030116A">
        <w:rPr>
          <w:szCs w:val="21"/>
        </w:rPr>
        <w:t>表中有的材料规格没有填全，为了验证猜想三，必须知道该项内容。请在表中填上所缺数据。</w:t>
      </w:r>
    </w:p>
    <w:p w:rsidR="00092156" w:rsidRPr="0030116A" w:rsidRDefault="00092156" w:rsidP="00092156">
      <w:pPr>
        <w:spacing w:line="360" w:lineRule="auto"/>
        <w:ind w:firstLineChars="200" w:firstLine="420"/>
        <w:rPr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1137"/>
        <w:gridCol w:w="1190"/>
        <w:gridCol w:w="1738"/>
      </w:tblGrid>
      <w:tr w:rsidR="00092156" w:rsidTr="00A67F86">
        <w:trPr>
          <w:jc w:val="center"/>
        </w:trPr>
        <w:tc>
          <w:tcPr>
            <w:tcW w:w="980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编号</w:t>
            </w:r>
          </w:p>
        </w:tc>
        <w:tc>
          <w:tcPr>
            <w:tcW w:w="1137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材料</w:t>
            </w:r>
          </w:p>
        </w:tc>
        <w:tc>
          <w:tcPr>
            <w:tcW w:w="1190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长度</w:t>
            </w:r>
            <w:r w:rsidRPr="0030116A">
              <w:rPr>
                <w:szCs w:val="21"/>
              </w:rPr>
              <w:t>/ cm</w:t>
            </w:r>
          </w:p>
        </w:tc>
        <w:tc>
          <w:tcPr>
            <w:tcW w:w="1738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横截面积</w:t>
            </w:r>
            <w:r w:rsidRPr="0030116A">
              <w:rPr>
                <w:szCs w:val="21"/>
              </w:rPr>
              <w:t>/ mm</w:t>
            </w:r>
            <w:r w:rsidRPr="0030116A">
              <w:rPr>
                <w:szCs w:val="21"/>
                <w:vertAlign w:val="superscript"/>
              </w:rPr>
              <w:t>2</w:t>
            </w:r>
          </w:p>
        </w:tc>
      </w:tr>
      <w:tr w:rsidR="00092156" w:rsidTr="00A67F86">
        <w:trPr>
          <w:jc w:val="center"/>
        </w:trPr>
        <w:tc>
          <w:tcPr>
            <w:tcW w:w="980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1</w:t>
            </w:r>
          </w:p>
        </w:tc>
        <w:tc>
          <w:tcPr>
            <w:tcW w:w="1137" w:type="dxa"/>
            <w:vMerge w:val="restart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铜</w:t>
            </w:r>
          </w:p>
        </w:tc>
        <w:tc>
          <w:tcPr>
            <w:tcW w:w="1190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60</w:t>
            </w:r>
          </w:p>
        </w:tc>
        <w:tc>
          <w:tcPr>
            <w:tcW w:w="1738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0.5</w:t>
            </w:r>
          </w:p>
        </w:tc>
      </w:tr>
      <w:tr w:rsidR="00092156" w:rsidTr="00A67F86">
        <w:trPr>
          <w:jc w:val="center"/>
        </w:trPr>
        <w:tc>
          <w:tcPr>
            <w:tcW w:w="980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2</w:t>
            </w:r>
          </w:p>
        </w:tc>
        <w:tc>
          <w:tcPr>
            <w:tcW w:w="1137" w:type="dxa"/>
            <w:vMerge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90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60</w:t>
            </w:r>
          </w:p>
        </w:tc>
        <w:tc>
          <w:tcPr>
            <w:tcW w:w="1738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1.0</w:t>
            </w:r>
          </w:p>
        </w:tc>
      </w:tr>
      <w:tr w:rsidR="00092156" w:rsidTr="00A67F86">
        <w:trPr>
          <w:jc w:val="center"/>
        </w:trPr>
        <w:tc>
          <w:tcPr>
            <w:tcW w:w="980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3</w:t>
            </w:r>
          </w:p>
        </w:tc>
        <w:tc>
          <w:tcPr>
            <w:tcW w:w="1137" w:type="dxa"/>
            <w:vMerge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90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60</w:t>
            </w:r>
          </w:p>
        </w:tc>
        <w:tc>
          <w:tcPr>
            <w:tcW w:w="1738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1.5</w:t>
            </w:r>
          </w:p>
        </w:tc>
      </w:tr>
      <w:tr w:rsidR="00092156" w:rsidTr="00A67F86">
        <w:trPr>
          <w:jc w:val="center"/>
        </w:trPr>
        <w:tc>
          <w:tcPr>
            <w:tcW w:w="980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4</w:t>
            </w:r>
          </w:p>
        </w:tc>
        <w:tc>
          <w:tcPr>
            <w:tcW w:w="1137" w:type="dxa"/>
            <w:vMerge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90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80</w:t>
            </w:r>
          </w:p>
        </w:tc>
        <w:tc>
          <w:tcPr>
            <w:tcW w:w="1738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0.5</w:t>
            </w:r>
          </w:p>
        </w:tc>
      </w:tr>
      <w:tr w:rsidR="00092156" w:rsidTr="00A67F86">
        <w:trPr>
          <w:jc w:val="center"/>
        </w:trPr>
        <w:tc>
          <w:tcPr>
            <w:tcW w:w="980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5</w:t>
            </w:r>
          </w:p>
        </w:tc>
        <w:tc>
          <w:tcPr>
            <w:tcW w:w="1137" w:type="dxa"/>
            <w:vMerge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90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38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92156" w:rsidTr="00A67F86">
        <w:trPr>
          <w:jc w:val="center"/>
        </w:trPr>
        <w:tc>
          <w:tcPr>
            <w:tcW w:w="980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6</w:t>
            </w:r>
          </w:p>
        </w:tc>
        <w:tc>
          <w:tcPr>
            <w:tcW w:w="1137" w:type="dxa"/>
            <w:vMerge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90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100</w:t>
            </w:r>
          </w:p>
        </w:tc>
        <w:tc>
          <w:tcPr>
            <w:tcW w:w="1738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0.5</w:t>
            </w:r>
          </w:p>
        </w:tc>
      </w:tr>
      <w:tr w:rsidR="00092156" w:rsidTr="00A67F86">
        <w:trPr>
          <w:jc w:val="center"/>
        </w:trPr>
        <w:tc>
          <w:tcPr>
            <w:tcW w:w="980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7</w:t>
            </w:r>
          </w:p>
        </w:tc>
        <w:tc>
          <w:tcPr>
            <w:tcW w:w="1137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钢</w:t>
            </w:r>
          </w:p>
        </w:tc>
        <w:tc>
          <w:tcPr>
            <w:tcW w:w="1190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80</w:t>
            </w:r>
          </w:p>
        </w:tc>
        <w:tc>
          <w:tcPr>
            <w:tcW w:w="1738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1.5</w:t>
            </w:r>
          </w:p>
        </w:tc>
      </w:tr>
      <w:tr w:rsidR="00092156" w:rsidTr="00A67F86">
        <w:trPr>
          <w:jc w:val="center"/>
        </w:trPr>
        <w:tc>
          <w:tcPr>
            <w:tcW w:w="980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8</w:t>
            </w:r>
          </w:p>
        </w:tc>
        <w:tc>
          <w:tcPr>
            <w:tcW w:w="1137" w:type="dxa"/>
            <w:vMerge w:val="restart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尼龙</w:t>
            </w:r>
          </w:p>
        </w:tc>
        <w:tc>
          <w:tcPr>
            <w:tcW w:w="1190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80</w:t>
            </w:r>
          </w:p>
        </w:tc>
        <w:tc>
          <w:tcPr>
            <w:tcW w:w="1738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1.5</w:t>
            </w:r>
          </w:p>
        </w:tc>
      </w:tr>
      <w:tr w:rsidR="00092156" w:rsidTr="00A67F86">
        <w:trPr>
          <w:jc w:val="center"/>
        </w:trPr>
        <w:tc>
          <w:tcPr>
            <w:tcW w:w="980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9</w:t>
            </w:r>
          </w:p>
        </w:tc>
        <w:tc>
          <w:tcPr>
            <w:tcW w:w="1137" w:type="dxa"/>
            <w:vMerge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90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100</w:t>
            </w:r>
          </w:p>
        </w:tc>
        <w:tc>
          <w:tcPr>
            <w:tcW w:w="1738" w:type="dxa"/>
            <w:vAlign w:val="center"/>
          </w:tcPr>
          <w:p w:rsidR="00092156" w:rsidRPr="0030116A" w:rsidRDefault="00092156" w:rsidP="00A67F86">
            <w:pPr>
              <w:spacing w:line="360" w:lineRule="auto"/>
              <w:jc w:val="center"/>
              <w:rPr>
                <w:szCs w:val="21"/>
              </w:rPr>
            </w:pPr>
            <w:r w:rsidRPr="0030116A">
              <w:rPr>
                <w:szCs w:val="21"/>
              </w:rPr>
              <w:t>1.5</w:t>
            </w:r>
          </w:p>
        </w:tc>
      </w:tr>
    </w:tbl>
    <w:p w:rsidR="00092156" w:rsidRPr="0030116A" w:rsidRDefault="00092156" w:rsidP="00092156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0116A">
        <w:rPr>
          <w:rFonts w:ascii="Times New Roman" w:hAnsi="Times New Roman" w:cs="Times New Roman"/>
          <w:b/>
          <w:sz w:val="28"/>
          <w:szCs w:val="28"/>
        </w:rPr>
        <w:t>四、综合应用题</w:t>
      </w:r>
      <w:r w:rsidRPr="0030116A">
        <w:rPr>
          <w:rFonts w:ascii="Times New Roman" w:hAnsi="Times New Roman" w:cs="Times New Roman"/>
          <w:b/>
          <w:sz w:val="28"/>
          <w:szCs w:val="28"/>
        </w:rPr>
        <w:t>(21</w:t>
      </w:r>
      <w:r w:rsidRPr="0030116A">
        <w:rPr>
          <w:rFonts w:ascii="Times New Roman" w:hAnsi="Times New Roman" w:cs="Times New Roman"/>
          <w:b/>
          <w:sz w:val="28"/>
          <w:szCs w:val="28"/>
        </w:rPr>
        <w:t>题</w:t>
      </w:r>
      <w:r w:rsidRPr="0030116A">
        <w:rPr>
          <w:rFonts w:ascii="Times New Roman" w:hAnsi="Times New Roman" w:cs="Times New Roman"/>
          <w:b/>
          <w:sz w:val="28"/>
          <w:szCs w:val="28"/>
        </w:rPr>
        <w:t>9</w:t>
      </w:r>
      <w:r w:rsidRPr="0030116A">
        <w:rPr>
          <w:rFonts w:ascii="Times New Roman" w:hAnsi="Times New Roman" w:cs="Times New Roman"/>
          <w:b/>
          <w:sz w:val="28"/>
          <w:szCs w:val="28"/>
        </w:rPr>
        <w:t>分，</w:t>
      </w:r>
      <w:r w:rsidRPr="0030116A">
        <w:rPr>
          <w:rFonts w:ascii="Times New Roman" w:hAnsi="Times New Roman" w:cs="Times New Roman"/>
          <w:b/>
          <w:sz w:val="28"/>
          <w:szCs w:val="28"/>
        </w:rPr>
        <w:t>22</w:t>
      </w:r>
      <w:r w:rsidRPr="0030116A">
        <w:rPr>
          <w:rFonts w:ascii="Times New Roman" w:hAnsi="Times New Roman" w:cs="Times New Roman"/>
          <w:b/>
          <w:sz w:val="28"/>
          <w:szCs w:val="28"/>
        </w:rPr>
        <w:t>题</w:t>
      </w:r>
      <w:r w:rsidRPr="0030116A">
        <w:rPr>
          <w:rFonts w:ascii="Times New Roman" w:hAnsi="Times New Roman" w:cs="Times New Roman"/>
          <w:b/>
          <w:sz w:val="28"/>
          <w:szCs w:val="28"/>
        </w:rPr>
        <w:t>10</w:t>
      </w:r>
      <w:r w:rsidRPr="0030116A">
        <w:rPr>
          <w:rFonts w:ascii="Times New Roman" w:hAnsi="Times New Roman" w:cs="Times New Roman"/>
          <w:b/>
          <w:sz w:val="28"/>
          <w:szCs w:val="28"/>
        </w:rPr>
        <w:t>分，</w:t>
      </w:r>
      <w:r w:rsidRPr="0030116A">
        <w:rPr>
          <w:rFonts w:ascii="Times New Roman" w:hAnsi="Times New Roman" w:cs="Times New Roman"/>
          <w:b/>
          <w:sz w:val="28"/>
          <w:szCs w:val="28"/>
        </w:rPr>
        <w:t>23</w:t>
      </w:r>
      <w:r w:rsidRPr="0030116A">
        <w:rPr>
          <w:rFonts w:ascii="Times New Roman" w:hAnsi="Times New Roman" w:cs="Times New Roman"/>
          <w:b/>
          <w:sz w:val="28"/>
          <w:szCs w:val="28"/>
        </w:rPr>
        <w:t>题</w:t>
      </w:r>
      <w:r w:rsidRPr="0030116A">
        <w:rPr>
          <w:rFonts w:ascii="Times New Roman" w:hAnsi="Times New Roman" w:cs="Times New Roman"/>
          <w:b/>
          <w:sz w:val="28"/>
          <w:szCs w:val="28"/>
        </w:rPr>
        <w:t>10</w:t>
      </w:r>
      <w:r w:rsidRPr="0030116A">
        <w:rPr>
          <w:rFonts w:ascii="Times New Roman" w:hAnsi="Times New Roman" w:cs="Times New Roman"/>
          <w:b/>
          <w:sz w:val="28"/>
          <w:szCs w:val="28"/>
        </w:rPr>
        <w:t>分，共</w:t>
      </w:r>
      <w:r w:rsidRPr="0030116A">
        <w:rPr>
          <w:rFonts w:ascii="Times New Roman" w:hAnsi="Times New Roman" w:cs="Times New Roman"/>
          <w:b/>
          <w:sz w:val="28"/>
          <w:szCs w:val="28"/>
        </w:rPr>
        <w:t>29</w:t>
      </w:r>
      <w:r w:rsidRPr="0030116A">
        <w:rPr>
          <w:rFonts w:ascii="Times New Roman" w:hAnsi="Times New Roman" w:cs="Times New Roman"/>
          <w:b/>
          <w:sz w:val="28"/>
          <w:szCs w:val="28"/>
        </w:rPr>
        <w:t>分</w:t>
      </w:r>
      <w:r w:rsidRPr="0030116A">
        <w:rPr>
          <w:rFonts w:ascii="Times New Roman" w:hAnsi="Times New Roman" w:cs="Times New Roman"/>
          <w:b/>
          <w:sz w:val="28"/>
          <w:szCs w:val="28"/>
        </w:rPr>
        <w:t>)</w:t>
      </w:r>
    </w:p>
    <w:p w:rsidR="00092156" w:rsidRPr="0030116A" w:rsidRDefault="00092156" w:rsidP="00092156">
      <w:pPr>
        <w:pStyle w:val="a5"/>
        <w:spacing w:line="360" w:lineRule="auto"/>
        <w:ind w:firstLineChars="200" w:firstLine="422"/>
        <w:rPr>
          <w:rFonts w:ascii="Times New Roman" w:hAnsi="Times New Roman" w:cs="Times New Roman"/>
        </w:rPr>
      </w:pPr>
      <w:r w:rsidRPr="0030116A">
        <w:rPr>
          <w:rFonts w:ascii="Times New Roman" w:hAnsi="Times New Roman" w:cs="Times New Roman"/>
          <w:b/>
        </w:rPr>
        <w:t>21</w:t>
      </w:r>
      <w:r w:rsidRPr="0030116A">
        <w:rPr>
          <w:rFonts w:ascii="Times New Roman" w:hAnsi="Times New Roman" w:cs="Times New Roman"/>
        </w:rPr>
        <w:t>．汽车沿平直公路匀速驶向一座高山，汽车的速度为</w:t>
      </w:r>
      <w:r w:rsidRPr="0030116A">
        <w:rPr>
          <w:rFonts w:ascii="Times New Roman" w:hAnsi="Times New Roman" w:cs="Times New Roman"/>
        </w:rPr>
        <w:t>10 m/s</w:t>
      </w:r>
      <w:r w:rsidRPr="0030116A">
        <w:rPr>
          <w:rFonts w:ascii="Times New Roman" w:hAnsi="Times New Roman" w:cs="Times New Roman"/>
        </w:rPr>
        <w:t>，声速为</w:t>
      </w:r>
      <w:r w:rsidRPr="0030116A">
        <w:rPr>
          <w:rFonts w:ascii="Times New Roman" w:hAnsi="Times New Roman" w:cs="Times New Roman"/>
        </w:rPr>
        <w:t>340 m/s</w:t>
      </w:r>
      <w:r w:rsidRPr="0030116A">
        <w:rPr>
          <w:rFonts w:ascii="Times New Roman" w:hAnsi="Times New Roman" w:cs="Times New Roman"/>
        </w:rPr>
        <w:t>，途中司机按一次喇叭，</w:t>
      </w:r>
      <w:r w:rsidRPr="0030116A">
        <w:rPr>
          <w:rFonts w:ascii="Times New Roman" w:hAnsi="Times New Roman" w:cs="Times New Roman"/>
        </w:rPr>
        <w:t>2</w:t>
      </w:r>
      <w:r w:rsidRPr="0030116A">
        <w:rPr>
          <w:rFonts w:ascii="Times New Roman" w:hAnsi="Times New Roman" w:cs="Times New Roman"/>
        </w:rPr>
        <w:t>秒后司机听到回声，司机按喇叭时，汽车离山脚的距离是多少？</w:t>
      </w:r>
    </w:p>
    <w:p w:rsidR="00092156" w:rsidRPr="0030116A" w:rsidRDefault="00092156" w:rsidP="00092156">
      <w:pPr>
        <w:spacing w:line="360" w:lineRule="auto"/>
        <w:ind w:firstLineChars="200" w:firstLine="422"/>
        <w:rPr>
          <w:szCs w:val="21"/>
        </w:rPr>
      </w:pPr>
      <w:r w:rsidRPr="0030116A">
        <w:rPr>
          <w:b/>
          <w:szCs w:val="21"/>
        </w:rPr>
        <w:t>22</w:t>
      </w:r>
      <w:r w:rsidRPr="0030116A">
        <w:rPr>
          <w:szCs w:val="21"/>
        </w:rPr>
        <w:t>．汽车驶出高速公路后，进入某国道，如图为此国道某直线路段的一处测速仪，测速仪内有能发射和接收超声波的传感器。在汽车距离测速仪</w:t>
      </w:r>
      <w:r w:rsidRPr="0030116A">
        <w:rPr>
          <w:szCs w:val="21"/>
        </w:rPr>
        <w:t>L</w:t>
      </w:r>
      <w:r w:rsidRPr="0030116A">
        <w:rPr>
          <w:szCs w:val="21"/>
        </w:rPr>
        <w:t>＝</w:t>
      </w:r>
      <w:r w:rsidRPr="0030116A">
        <w:rPr>
          <w:szCs w:val="21"/>
        </w:rPr>
        <w:t>64 m</w:t>
      </w:r>
      <w:r w:rsidRPr="0030116A">
        <w:rPr>
          <w:szCs w:val="21"/>
        </w:rPr>
        <w:t>处以某一速度</w:t>
      </w:r>
      <w:r w:rsidRPr="0030116A">
        <w:rPr>
          <w:szCs w:val="21"/>
        </w:rPr>
        <w:t>v</w:t>
      </w:r>
      <w:r w:rsidRPr="0030116A">
        <w:rPr>
          <w:szCs w:val="21"/>
        </w:rPr>
        <w:t>远离测速仪时，测速仪发出超声波经汽车反射后接收到超声波信号的时间为</w:t>
      </w:r>
      <w:r w:rsidRPr="0030116A">
        <w:rPr>
          <w:szCs w:val="21"/>
        </w:rPr>
        <w:t>0.4 s</w:t>
      </w:r>
      <w:r w:rsidRPr="0030116A">
        <w:rPr>
          <w:szCs w:val="21"/>
        </w:rPr>
        <w:t>。已知此路段限速为</w:t>
      </w:r>
      <w:r w:rsidRPr="0030116A">
        <w:rPr>
          <w:szCs w:val="21"/>
        </w:rPr>
        <w:t>80 km/h</w:t>
      </w:r>
      <w:r w:rsidRPr="0030116A">
        <w:rPr>
          <w:szCs w:val="21"/>
        </w:rPr>
        <w:t>，超声波的速度为</w:t>
      </w:r>
      <w:r w:rsidRPr="0030116A">
        <w:rPr>
          <w:szCs w:val="21"/>
        </w:rPr>
        <w:t>340 m/s</w:t>
      </w:r>
      <w:r w:rsidRPr="0030116A">
        <w:rPr>
          <w:szCs w:val="21"/>
        </w:rPr>
        <w:t>。试计算并说明汽车在此路段是否超速？</w:t>
      </w:r>
    </w:p>
    <w:p w:rsidR="00092156" w:rsidRPr="0030116A" w:rsidRDefault="00092156" w:rsidP="00092156">
      <w:pPr>
        <w:spacing w:line="360" w:lineRule="auto"/>
        <w:ind w:firstLineChars="200" w:firstLine="420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866900" cy="371475"/>
            <wp:effectExtent l="0" t="0" r="0" b="9525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156" w:rsidRPr="0030116A" w:rsidRDefault="00092156" w:rsidP="00092156">
      <w:pPr>
        <w:spacing w:line="360" w:lineRule="auto"/>
        <w:ind w:firstLineChars="200" w:firstLine="420"/>
        <w:jc w:val="left"/>
        <w:rPr>
          <w:szCs w:val="21"/>
        </w:rPr>
      </w:pPr>
      <w:r>
        <w:rPr>
          <w:noProof/>
          <w:color w:val="FF0000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495300</wp:posOffset>
            </wp:positionH>
            <wp:positionV relativeFrom="paragraph">
              <wp:posOffset>163195</wp:posOffset>
            </wp:positionV>
            <wp:extent cx="1407160" cy="732155"/>
            <wp:effectExtent l="0" t="0" r="2540" b="0"/>
            <wp:wrapTopAndBottom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160" cy="732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0116A">
        <w:rPr>
          <w:b/>
          <w:szCs w:val="21"/>
        </w:rPr>
        <w:t>23</w:t>
      </w:r>
      <w:r w:rsidRPr="0030116A">
        <w:rPr>
          <w:szCs w:val="21"/>
        </w:rPr>
        <w:t>．阅读下面的短文，回答问题：</w:t>
      </w:r>
    </w:p>
    <w:p w:rsidR="00092156" w:rsidRPr="0030116A" w:rsidRDefault="00092156" w:rsidP="00092156">
      <w:pPr>
        <w:spacing w:line="360" w:lineRule="auto"/>
        <w:ind w:firstLineChars="200" w:firstLine="420"/>
        <w:jc w:val="center"/>
        <w:rPr>
          <w:szCs w:val="21"/>
        </w:rPr>
      </w:pPr>
      <w:r w:rsidRPr="0030116A">
        <w:rPr>
          <w:szCs w:val="21"/>
        </w:rPr>
        <w:t>潜艇的</w:t>
      </w:r>
      <w:r w:rsidRPr="0030116A">
        <w:rPr>
          <w:szCs w:val="21"/>
        </w:rPr>
        <w:t>“</w:t>
      </w:r>
      <w:r w:rsidRPr="0030116A">
        <w:rPr>
          <w:szCs w:val="21"/>
        </w:rPr>
        <w:t>耳目</w:t>
      </w:r>
      <w:r w:rsidRPr="0030116A">
        <w:rPr>
          <w:szCs w:val="21"/>
        </w:rPr>
        <w:t>”——</w:t>
      </w:r>
      <w:r w:rsidRPr="0030116A">
        <w:rPr>
          <w:szCs w:val="21"/>
        </w:rPr>
        <w:t>声呐</w:t>
      </w:r>
    </w:p>
    <w:p w:rsidR="00092156" w:rsidRPr="0030116A" w:rsidRDefault="00092156" w:rsidP="00092156">
      <w:pPr>
        <w:spacing w:line="360" w:lineRule="auto"/>
        <w:ind w:firstLineChars="200" w:firstLine="420"/>
        <w:rPr>
          <w:szCs w:val="21"/>
        </w:rPr>
      </w:pPr>
      <w:r w:rsidRPr="0030116A">
        <w:rPr>
          <w:szCs w:val="21"/>
        </w:rPr>
        <w:t>潜艇最大的特点是它的隐蔽性。潜艇作战时需要长时间在水下潜航，这就决定它不能浮出水面使用</w:t>
      </w:r>
      <w:r w:rsidRPr="0030116A">
        <w:rPr>
          <w:szCs w:val="21"/>
        </w:rPr>
        <w:lastRenderedPageBreak/>
        <w:t>雷达观察，而只能依靠声呐进行探测，所以声呐在潜艇上的重要性更为突出，被称为潜艇的</w:t>
      </w:r>
      <w:r w:rsidRPr="0030116A">
        <w:rPr>
          <w:szCs w:val="21"/>
        </w:rPr>
        <w:t>“</w:t>
      </w:r>
      <w:r w:rsidRPr="0030116A">
        <w:rPr>
          <w:szCs w:val="21"/>
        </w:rPr>
        <w:t>耳目</w:t>
      </w:r>
      <w:r w:rsidRPr="0030116A">
        <w:rPr>
          <w:szCs w:val="21"/>
        </w:rPr>
        <w:t>”</w:t>
      </w:r>
      <w:r w:rsidRPr="0030116A">
        <w:rPr>
          <w:szCs w:val="21"/>
        </w:rPr>
        <w:t>。</w:t>
      </w:r>
    </w:p>
    <w:p w:rsidR="00092156" w:rsidRPr="0030116A" w:rsidRDefault="00092156" w:rsidP="00092156">
      <w:pPr>
        <w:spacing w:line="360" w:lineRule="auto"/>
        <w:ind w:firstLineChars="200" w:firstLine="420"/>
        <w:rPr>
          <w:szCs w:val="21"/>
        </w:rPr>
      </w:pPr>
      <w:r w:rsidRPr="0030116A">
        <w:rPr>
          <w:szCs w:val="21"/>
        </w:rPr>
        <w:t>声呐是利用水中声波对水下目标进行探测、定位和通信的电子设备，是水声学中应用广泛的一种重要装置。</w:t>
      </w:r>
    </w:p>
    <w:p w:rsidR="00092156" w:rsidRPr="0030116A" w:rsidRDefault="00092156" w:rsidP="00092156">
      <w:pPr>
        <w:spacing w:line="360" w:lineRule="auto"/>
        <w:ind w:firstLineChars="200" w:firstLine="420"/>
        <w:rPr>
          <w:szCs w:val="21"/>
        </w:rPr>
      </w:pPr>
      <w:r w:rsidRPr="0030116A">
        <w:rPr>
          <w:szCs w:val="21"/>
        </w:rPr>
        <w:t>声呐能够向水中发射声波，声波的频率大多在</w:t>
      </w:r>
      <w:r w:rsidRPr="0030116A">
        <w:rPr>
          <w:szCs w:val="21"/>
        </w:rPr>
        <w:t>10 kHz</w:t>
      </w:r>
      <w:r w:rsidRPr="0030116A">
        <w:rPr>
          <w:szCs w:val="21"/>
        </w:rPr>
        <w:t>～</w:t>
      </w:r>
      <w:r w:rsidRPr="0030116A">
        <w:rPr>
          <w:szCs w:val="21"/>
        </w:rPr>
        <w:t>30 kHz</w:t>
      </w:r>
      <w:r w:rsidRPr="0030116A">
        <w:rPr>
          <w:szCs w:val="21"/>
        </w:rPr>
        <w:t>之间，由于这种声波的频率较高，可以形成较好的指向性。声波在水中传播时，如果遇到潜艇、水雷、鱼群等目标，就会被反射回来，反射回来的声波被声呐接收，根据声信号往返时间可以确定目标的距离。</w:t>
      </w:r>
    </w:p>
    <w:p w:rsidR="00092156" w:rsidRPr="0030116A" w:rsidRDefault="00092156" w:rsidP="00092156">
      <w:pPr>
        <w:spacing w:line="360" w:lineRule="auto"/>
        <w:ind w:firstLineChars="200" w:firstLine="420"/>
        <w:rPr>
          <w:szCs w:val="21"/>
        </w:rPr>
      </w:pPr>
      <w:r w:rsidRPr="0030116A">
        <w:rPr>
          <w:szCs w:val="21"/>
        </w:rPr>
        <w:t>声呐发出声波碰到的目标如果是运动的，反射回来的声波</w:t>
      </w:r>
      <w:r w:rsidRPr="0030116A">
        <w:rPr>
          <w:szCs w:val="21"/>
        </w:rPr>
        <w:t>(</w:t>
      </w:r>
      <w:r w:rsidRPr="0030116A">
        <w:rPr>
          <w:szCs w:val="21"/>
        </w:rPr>
        <w:t>下称</w:t>
      </w:r>
      <w:r w:rsidRPr="0030116A">
        <w:rPr>
          <w:szCs w:val="21"/>
        </w:rPr>
        <w:t>“</w:t>
      </w:r>
      <w:r w:rsidRPr="0030116A">
        <w:rPr>
          <w:szCs w:val="21"/>
        </w:rPr>
        <w:t>回声</w:t>
      </w:r>
      <w:r w:rsidRPr="0030116A">
        <w:rPr>
          <w:szCs w:val="21"/>
        </w:rPr>
        <w:t>”)</w:t>
      </w:r>
      <w:r w:rsidRPr="0030116A">
        <w:rPr>
          <w:szCs w:val="21"/>
        </w:rPr>
        <w:t>的音调就会有所变化，它的变化规律是：如果回声的音调变高，说明目标正向声呐靠拢；如果回声的音调变低，说明目标远离声呐。</w:t>
      </w:r>
    </w:p>
    <w:p w:rsidR="00092156" w:rsidRPr="0030116A" w:rsidRDefault="00092156" w:rsidP="00092156">
      <w:pPr>
        <w:spacing w:line="360" w:lineRule="auto"/>
        <w:ind w:firstLineChars="200" w:firstLine="420"/>
        <w:rPr>
          <w:szCs w:val="21"/>
        </w:rPr>
      </w:pPr>
      <w:r w:rsidRPr="0030116A">
        <w:rPr>
          <w:szCs w:val="21"/>
        </w:rPr>
        <w:t>(1)</w:t>
      </w:r>
      <w:r w:rsidRPr="0030116A">
        <w:rPr>
          <w:szCs w:val="21"/>
        </w:rPr>
        <w:t>人耳能够听到声呐发出的声波的频率范围是</w:t>
      </w:r>
      <w:r w:rsidRPr="0030116A">
        <w:rPr>
          <w:szCs w:val="21"/>
        </w:rPr>
        <w:t>________kHz</w:t>
      </w:r>
      <w:r w:rsidRPr="0030116A">
        <w:rPr>
          <w:szCs w:val="21"/>
        </w:rPr>
        <w:t>到</w:t>
      </w:r>
      <w:r w:rsidRPr="0030116A">
        <w:rPr>
          <w:szCs w:val="21"/>
        </w:rPr>
        <w:t>________kHz</w:t>
      </w:r>
      <w:r w:rsidRPr="0030116A">
        <w:rPr>
          <w:szCs w:val="21"/>
        </w:rPr>
        <w:t>。</w:t>
      </w:r>
    </w:p>
    <w:p w:rsidR="00092156" w:rsidRPr="0030116A" w:rsidRDefault="00092156" w:rsidP="00092156">
      <w:pPr>
        <w:spacing w:line="360" w:lineRule="auto"/>
        <w:ind w:firstLineChars="200" w:firstLine="420"/>
        <w:rPr>
          <w:szCs w:val="21"/>
        </w:rPr>
      </w:pPr>
      <w:r w:rsidRPr="0030116A">
        <w:rPr>
          <w:szCs w:val="21"/>
        </w:rPr>
        <w:t>(2)</w:t>
      </w:r>
      <w:r w:rsidRPr="0030116A">
        <w:rPr>
          <w:szCs w:val="21"/>
        </w:rPr>
        <w:t>如果停在海水中的潜艇</w:t>
      </w:r>
      <w:r w:rsidRPr="0030116A">
        <w:rPr>
          <w:szCs w:val="21"/>
        </w:rPr>
        <w:t>A</w:t>
      </w:r>
      <w:r w:rsidRPr="0030116A">
        <w:rPr>
          <w:szCs w:val="21"/>
        </w:rPr>
        <w:t>发出的声波信号在</w:t>
      </w:r>
      <w:r w:rsidRPr="0030116A">
        <w:rPr>
          <w:szCs w:val="21"/>
        </w:rPr>
        <w:t>10 s</w:t>
      </w:r>
      <w:r w:rsidRPr="0030116A">
        <w:rPr>
          <w:szCs w:val="21"/>
        </w:rPr>
        <w:t>内接收到经</w:t>
      </w:r>
      <w:r w:rsidRPr="0030116A">
        <w:rPr>
          <w:szCs w:val="21"/>
        </w:rPr>
        <w:t>B</w:t>
      </w:r>
      <w:r w:rsidRPr="0030116A">
        <w:rPr>
          <w:szCs w:val="21"/>
        </w:rPr>
        <w:t>潜艇反射回来的信号，且信号频率不变，潜艇</w:t>
      </w:r>
      <w:r w:rsidRPr="0030116A">
        <w:rPr>
          <w:szCs w:val="21"/>
        </w:rPr>
        <w:t>B</w:t>
      </w:r>
      <w:r w:rsidRPr="0030116A">
        <w:rPr>
          <w:szCs w:val="21"/>
        </w:rPr>
        <w:t>与潜艇</w:t>
      </w:r>
      <w:r w:rsidRPr="0030116A">
        <w:rPr>
          <w:szCs w:val="21"/>
        </w:rPr>
        <w:t>A</w:t>
      </w:r>
      <w:r w:rsidRPr="0030116A">
        <w:rPr>
          <w:szCs w:val="21"/>
        </w:rPr>
        <w:t>的距离</w:t>
      </w:r>
      <w:r w:rsidRPr="0030116A">
        <w:rPr>
          <w:szCs w:val="21"/>
        </w:rPr>
        <w:t>s</w:t>
      </w:r>
      <w:r w:rsidRPr="0030116A">
        <w:rPr>
          <w:szCs w:val="21"/>
          <w:vertAlign w:val="subscript"/>
        </w:rPr>
        <w:t>1</w:t>
      </w:r>
      <w:r w:rsidRPr="0030116A">
        <w:rPr>
          <w:szCs w:val="21"/>
        </w:rPr>
        <w:t>是多少？</w:t>
      </w:r>
      <w:r w:rsidRPr="0030116A">
        <w:rPr>
          <w:szCs w:val="21"/>
        </w:rPr>
        <w:t>(</w:t>
      </w:r>
      <w:r w:rsidRPr="0030116A">
        <w:rPr>
          <w:szCs w:val="21"/>
        </w:rPr>
        <w:t>设声波在海水中传播速度为</w:t>
      </w:r>
      <w:r w:rsidRPr="0030116A">
        <w:rPr>
          <w:szCs w:val="21"/>
        </w:rPr>
        <w:t>1 500 m/s)</w:t>
      </w:r>
    </w:p>
    <w:p w:rsidR="00092156" w:rsidRPr="0030116A" w:rsidRDefault="00092156" w:rsidP="00092156">
      <w:pPr>
        <w:spacing w:line="360" w:lineRule="auto"/>
        <w:ind w:firstLineChars="200" w:firstLine="420"/>
        <w:rPr>
          <w:szCs w:val="21"/>
        </w:rPr>
      </w:pPr>
      <w:r w:rsidRPr="0030116A">
        <w:rPr>
          <w:szCs w:val="21"/>
        </w:rPr>
        <w:t>(3)</w:t>
      </w:r>
      <w:r w:rsidRPr="0030116A">
        <w:rPr>
          <w:szCs w:val="21"/>
        </w:rPr>
        <w:t>停在海水中的潜艇</w:t>
      </w:r>
      <w:r w:rsidRPr="0030116A">
        <w:rPr>
          <w:szCs w:val="21"/>
        </w:rPr>
        <w:t>A</w:t>
      </w:r>
      <w:r w:rsidRPr="0030116A">
        <w:rPr>
          <w:szCs w:val="21"/>
        </w:rPr>
        <w:t>继续监控潜艇</w:t>
      </w:r>
      <w:r w:rsidRPr="0030116A">
        <w:rPr>
          <w:szCs w:val="21"/>
        </w:rPr>
        <w:t>B</w:t>
      </w:r>
      <w:r w:rsidRPr="0030116A">
        <w:rPr>
          <w:szCs w:val="21"/>
        </w:rPr>
        <w:t>，突然接收到潜艇</w:t>
      </w:r>
      <w:r w:rsidRPr="0030116A">
        <w:rPr>
          <w:szCs w:val="21"/>
        </w:rPr>
        <w:t>B</w:t>
      </w:r>
      <w:r w:rsidRPr="0030116A">
        <w:rPr>
          <w:szCs w:val="21"/>
        </w:rPr>
        <w:t>反射回来的声波频率是变低的，且测出潜艇</w:t>
      </w:r>
      <w:r w:rsidRPr="0030116A">
        <w:rPr>
          <w:szCs w:val="21"/>
        </w:rPr>
        <w:t>B</w:t>
      </w:r>
      <w:r w:rsidRPr="0030116A">
        <w:rPr>
          <w:szCs w:val="21"/>
        </w:rPr>
        <w:t>的速度是</w:t>
      </w:r>
      <w:r w:rsidRPr="0030116A">
        <w:rPr>
          <w:szCs w:val="21"/>
        </w:rPr>
        <w:t>20 m/s</w:t>
      </w:r>
      <w:r w:rsidRPr="0030116A">
        <w:rPr>
          <w:szCs w:val="21"/>
        </w:rPr>
        <w:t>，方向始终在潜艇</w:t>
      </w:r>
      <w:r w:rsidRPr="0030116A">
        <w:rPr>
          <w:szCs w:val="21"/>
        </w:rPr>
        <w:t>A</w:t>
      </w:r>
      <w:r w:rsidRPr="0030116A">
        <w:rPr>
          <w:szCs w:val="21"/>
        </w:rPr>
        <w:t>、</w:t>
      </w:r>
      <w:r w:rsidRPr="0030116A">
        <w:rPr>
          <w:szCs w:val="21"/>
        </w:rPr>
        <w:t>B</w:t>
      </w:r>
      <w:r w:rsidRPr="0030116A">
        <w:rPr>
          <w:szCs w:val="21"/>
        </w:rPr>
        <w:t>的连线上，经过</w:t>
      </w:r>
      <w:r w:rsidRPr="0030116A">
        <w:rPr>
          <w:szCs w:val="21"/>
        </w:rPr>
        <w:t>1 min</w:t>
      </w:r>
      <w:r w:rsidRPr="0030116A">
        <w:rPr>
          <w:szCs w:val="21"/>
        </w:rPr>
        <w:t>后潜艇</w:t>
      </w:r>
      <w:r w:rsidRPr="0030116A">
        <w:rPr>
          <w:szCs w:val="21"/>
        </w:rPr>
        <w:t>B</w:t>
      </w:r>
      <w:r w:rsidRPr="0030116A">
        <w:rPr>
          <w:szCs w:val="21"/>
        </w:rPr>
        <w:t>与潜艇</w:t>
      </w:r>
      <w:r w:rsidRPr="0030116A">
        <w:rPr>
          <w:szCs w:val="21"/>
        </w:rPr>
        <w:t>A</w:t>
      </w:r>
      <w:r w:rsidRPr="0030116A">
        <w:rPr>
          <w:szCs w:val="21"/>
        </w:rPr>
        <w:t>的距离</w:t>
      </w:r>
      <w:r w:rsidRPr="0030116A">
        <w:rPr>
          <w:szCs w:val="21"/>
        </w:rPr>
        <w:t>s</w:t>
      </w:r>
      <w:r w:rsidRPr="0030116A">
        <w:rPr>
          <w:szCs w:val="21"/>
          <w:vertAlign w:val="subscript"/>
        </w:rPr>
        <w:t>2</w:t>
      </w:r>
      <w:r w:rsidRPr="0030116A">
        <w:rPr>
          <w:szCs w:val="21"/>
        </w:rPr>
        <w:t>为多少？</w:t>
      </w:r>
    </w:p>
    <w:p w:rsidR="00092156" w:rsidRPr="0030116A" w:rsidRDefault="00092156" w:rsidP="00092156">
      <w:pPr>
        <w:spacing w:line="360" w:lineRule="auto"/>
        <w:ind w:firstLineChars="200" w:firstLine="420"/>
        <w:rPr>
          <w:szCs w:val="21"/>
        </w:rPr>
      </w:pPr>
      <w:r w:rsidRPr="0030116A">
        <w:rPr>
          <w:szCs w:val="21"/>
        </w:rPr>
        <w:t>(4)</w:t>
      </w:r>
      <w:r w:rsidRPr="0030116A">
        <w:rPr>
          <w:szCs w:val="21"/>
        </w:rPr>
        <w:t>在月球上能否用声呐技术来测量物体间的距离？为什么？</w:t>
      </w:r>
    </w:p>
    <w:p w:rsidR="00092156" w:rsidRDefault="00092156" w:rsidP="00092156">
      <w:pPr>
        <w:spacing w:line="360" w:lineRule="auto"/>
        <w:rPr>
          <w:rFonts w:hint="eastAsia"/>
          <w:color w:val="FF0000"/>
          <w:szCs w:val="21"/>
        </w:rPr>
      </w:pPr>
    </w:p>
    <w:p w:rsidR="00092156" w:rsidRDefault="00092156" w:rsidP="00092156">
      <w:pPr>
        <w:spacing w:line="360" w:lineRule="auto"/>
        <w:rPr>
          <w:rFonts w:hint="eastAsia"/>
          <w:color w:val="FF0000"/>
          <w:szCs w:val="21"/>
        </w:rPr>
      </w:pPr>
    </w:p>
    <w:p w:rsidR="00092156" w:rsidRPr="0030116A" w:rsidRDefault="00092156" w:rsidP="00092156">
      <w:pPr>
        <w:spacing w:line="360" w:lineRule="auto"/>
        <w:rPr>
          <w:color w:val="FF0000"/>
          <w:szCs w:val="21"/>
        </w:rPr>
      </w:pPr>
    </w:p>
    <w:p w:rsidR="00A74BEE" w:rsidRPr="00092156" w:rsidRDefault="00A74BEE" w:rsidP="00092156"/>
    <w:sectPr w:rsidR="00A74BEE" w:rsidRPr="00092156" w:rsidSect="00B84C30">
      <w:headerReference w:type="default" r:id="rId29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93E" w:rsidRDefault="0029293E" w:rsidP="00B84C30">
      <w:r>
        <w:separator/>
      </w:r>
    </w:p>
  </w:endnote>
  <w:endnote w:type="continuationSeparator" w:id="0">
    <w:p w:rsidR="0029293E" w:rsidRDefault="0029293E" w:rsidP="00B84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93E" w:rsidRDefault="0029293E" w:rsidP="00B84C30">
      <w:r>
        <w:separator/>
      </w:r>
    </w:p>
  </w:footnote>
  <w:footnote w:type="continuationSeparator" w:id="0">
    <w:p w:rsidR="0029293E" w:rsidRDefault="0029293E" w:rsidP="00B84C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C30" w:rsidRDefault="00B84C30">
    <w:pPr>
      <w:pStyle w:val="a3"/>
    </w:pPr>
    <w:r w:rsidRPr="00B84C30">
      <w:rPr>
        <w:rFonts w:hint="eastAsia"/>
      </w:rPr>
      <w:t>【精品】</w:t>
    </w:r>
    <w:r w:rsidRPr="00B84C30">
      <w:rPr>
        <w:rFonts w:hint="eastAsia"/>
      </w:rPr>
      <w:t>2020-2021</w:t>
    </w:r>
    <w:r>
      <w:rPr>
        <w:rFonts w:hint="eastAsia"/>
      </w:rPr>
      <w:t>学年沪科版八年级物理全一册同步</w:t>
    </w:r>
    <w:r w:rsidRPr="00B84C30">
      <w:rPr>
        <w:rFonts w:hint="eastAsia"/>
      </w:rPr>
      <w:t>练习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15D8240"/>
    <w:multiLevelType w:val="singleLevel"/>
    <w:tmpl w:val="B15D8240"/>
    <w:lvl w:ilvl="0">
      <w:start w:val="11"/>
      <w:numFmt w:val="decimal"/>
      <w:lvlText w:val="%1."/>
      <w:lvlJc w:val="left"/>
      <w:pPr>
        <w:tabs>
          <w:tab w:val="num" w:pos="312"/>
        </w:tabs>
      </w:pPr>
    </w:lvl>
  </w:abstractNum>
  <w:abstractNum w:abstractNumId="1">
    <w:nsid w:val="CFF9812A"/>
    <w:multiLevelType w:val="singleLevel"/>
    <w:tmpl w:val="CFF9812A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2">
    <w:nsid w:val="E81F7FDF"/>
    <w:multiLevelType w:val="multilevel"/>
    <w:tmpl w:val="E81F7FDF"/>
    <w:lvl w:ilvl="0">
      <w:start w:val="2"/>
      <w:numFmt w:val="decimal"/>
      <w:suff w:val="nothing"/>
      <w:lvlText w:val="%1．"/>
      <w:lvlJc w:val="left"/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num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3780"/>
        </w:tabs>
        <w:ind w:left="3780" w:hanging="420"/>
      </w:pPr>
      <w:rPr>
        <w:rFonts w:hint="default"/>
      </w:rPr>
    </w:lvl>
  </w:abstractNum>
  <w:abstractNum w:abstractNumId="3">
    <w:nsid w:val="1BBE7D9A"/>
    <w:multiLevelType w:val="multilevel"/>
    <w:tmpl w:val="1BBE7D9A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74491EB"/>
    <w:multiLevelType w:val="singleLevel"/>
    <w:tmpl w:val="474491EB"/>
    <w:lvl w:ilvl="0">
      <w:start w:val="12"/>
      <w:numFmt w:val="decimal"/>
      <w:suff w:val="nothing"/>
      <w:lvlText w:val="%1．"/>
      <w:lvlJc w:val="left"/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D3A"/>
    <w:rsid w:val="00092156"/>
    <w:rsid w:val="0029293E"/>
    <w:rsid w:val="00314333"/>
    <w:rsid w:val="0035531B"/>
    <w:rsid w:val="00365F4E"/>
    <w:rsid w:val="006A77EE"/>
    <w:rsid w:val="007805B9"/>
    <w:rsid w:val="008179BB"/>
    <w:rsid w:val="00861677"/>
    <w:rsid w:val="00A02704"/>
    <w:rsid w:val="00A74BEE"/>
    <w:rsid w:val="00B84C30"/>
    <w:rsid w:val="00BB39A6"/>
    <w:rsid w:val="00BB6D3A"/>
    <w:rsid w:val="00CA1B7E"/>
    <w:rsid w:val="00CE7CBE"/>
    <w:rsid w:val="00D44FEE"/>
    <w:rsid w:val="00F01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C3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4C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4C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4C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4C30"/>
    <w:rPr>
      <w:sz w:val="18"/>
      <w:szCs w:val="18"/>
    </w:rPr>
  </w:style>
  <w:style w:type="character" w:customStyle="1" w:styleId="Char1">
    <w:name w:val="纯文本 Char"/>
    <w:link w:val="a5"/>
    <w:uiPriority w:val="99"/>
    <w:rsid w:val="00B84C30"/>
    <w:rPr>
      <w:rFonts w:ascii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B84C30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styleId="a5">
    <w:name w:val="Plain Text"/>
    <w:basedOn w:val="a"/>
    <w:link w:val="Char1"/>
    <w:uiPriority w:val="99"/>
    <w:rsid w:val="00B84C30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B84C30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84C30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84C30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qFormat/>
    <w:rsid w:val="00314333"/>
    <w:pPr>
      <w:ind w:firstLineChars="200" w:firstLine="420"/>
    </w:pPr>
    <w:rPr>
      <w:rFonts w:ascii="Calibri" w:hAnsi="Calibri"/>
      <w:szCs w:val="22"/>
    </w:rPr>
  </w:style>
  <w:style w:type="paragraph" w:styleId="a8">
    <w:name w:val="Normal (Web)"/>
    <w:basedOn w:val="a"/>
    <w:unhideWhenUsed/>
    <w:rsid w:val="007805B9"/>
    <w:pPr>
      <w:widowControl/>
      <w:spacing w:before="75" w:after="75"/>
      <w:jc w:val="left"/>
    </w:pPr>
    <w:rPr>
      <w:rFonts w:ascii="宋体" w:hAnsi="宋体" w:cs="宋体"/>
      <w:kern w:val="0"/>
      <w:sz w:val="24"/>
    </w:rPr>
  </w:style>
  <w:style w:type="paragraph" w:customStyle="1" w:styleId="DefaultParagraph">
    <w:name w:val="DefaultParagraph"/>
    <w:rsid w:val="007805B9"/>
    <w:rPr>
      <w:rFonts w:ascii="Times New Roman" w:eastAsia="宋体" w:hAnsi="Calibri" w:cs="Times New Roman"/>
    </w:rPr>
  </w:style>
  <w:style w:type="character" w:customStyle="1" w:styleId="biaoti041">
    <w:name w:val="biaoti041"/>
    <w:rsid w:val="006A77EE"/>
    <w:rPr>
      <w:b/>
      <w:bCs/>
      <w:color w:val="549395"/>
    </w:rPr>
  </w:style>
  <w:style w:type="character" w:customStyle="1" w:styleId="mathjye2">
    <w:name w:val="mathjye2"/>
    <w:rsid w:val="00A02704"/>
    <w:rPr>
      <w:spacing w:val="0"/>
      <w:sz w:val="20"/>
      <w:szCs w:val="20"/>
      <w:rtl/>
    </w:rPr>
  </w:style>
  <w:style w:type="character" w:styleId="a9">
    <w:name w:val="Emphasis"/>
    <w:uiPriority w:val="20"/>
    <w:qFormat/>
    <w:rsid w:val="00A0270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C3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4C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4C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4C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4C30"/>
    <w:rPr>
      <w:sz w:val="18"/>
      <w:szCs w:val="18"/>
    </w:rPr>
  </w:style>
  <w:style w:type="character" w:customStyle="1" w:styleId="Char1">
    <w:name w:val="纯文本 Char"/>
    <w:link w:val="a5"/>
    <w:uiPriority w:val="99"/>
    <w:rsid w:val="00B84C30"/>
    <w:rPr>
      <w:rFonts w:ascii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B84C30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styleId="a5">
    <w:name w:val="Plain Text"/>
    <w:basedOn w:val="a"/>
    <w:link w:val="Char1"/>
    <w:uiPriority w:val="99"/>
    <w:rsid w:val="00B84C30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B84C30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84C30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84C30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qFormat/>
    <w:rsid w:val="00314333"/>
    <w:pPr>
      <w:ind w:firstLineChars="200" w:firstLine="420"/>
    </w:pPr>
    <w:rPr>
      <w:rFonts w:ascii="Calibri" w:hAnsi="Calibri"/>
      <w:szCs w:val="22"/>
    </w:rPr>
  </w:style>
  <w:style w:type="paragraph" w:styleId="a8">
    <w:name w:val="Normal (Web)"/>
    <w:basedOn w:val="a"/>
    <w:unhideWhenUsed/>
    <w:rsid w:val="007805B9"/>
    <w:pPr>
      <w:widowControl/>
      <w:spacing w:before="75" w:after="75"/>
      <w:jc w:val="left"/>
    </w:pPr>
    <w:rPr>
      <w:rFonts w:ascii="宋体" w:hAnsi="宋体" w:cs="宋体"/>
      <w:kern w:val="0"/>
      <w:sz w:val="24"/>
    </w:rPr>
  </w:style>
  <w:style w:type="paragraph" w:customStyle="1" w:styleId="DefaultParagraph">
    <w:name w:val="DefaultParagraph"/>
    <w:rsid w:val="007805B9"/>
    <w:rPr>
      <w:rFonts w:ascii="Times New Roman" w:eastAsia="宋体" w:hAnsi="Calibri" w:cs="Times New Roman"/>
    </w:rPr>
  </w:style>
  <w:style w:type="character" w:customStyle="1" w:styleId="biaoti041">
    <w:name w:val="biaoti041"/>
    <w:rsid w:val="006A77EE"/>
    <w:rPr>
      <w:b/>
      <w:bCs/>
      <w:color w:val="549395"/>
    </w:rPr>
  </w:style>
  <w:style w:type="character" w:customStyle="1" w:styleId="mathjye2">
    <w:name w:val="mathjye2"/>
    <w:rsid w:val="00A02704"/>
    <w:rPr>
      <w:spacing w:val="0"/>
      <w:sz w:val="20"/>
      <w:szCs w:val="20"/>
      <w:rtl/>
    </w:rPr>
  </w:style>
  <w:style w:type="character" w:styleId="a9">
    <w:name w:val="Emphasis"/>
    <w:uiPriority w:val="20"/>
    <w:qFormat/>
    <w:rsid w:val="00A0270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file:///E:\&#26446;&#36745;\&#19978;&#20876;\&#29289;&#29702;\&#27818;&#31185;&#29256;&#20843;&#24180;&#32423;&#19978;&#20876;\D434.tif" TargetMode="External"/><Relationship Id="rId18" Type="http://schemas.openxmlformats.org/officeDocument/2006/relationships/image" Target="media/image7.png"/><Relationship Id="rId26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image" Target="file:///E:\&#26446;&#36745;\&#19978;&#20876;\&#29289;&#29702;\&#20154;&#25945;&#29256;&#20843;&#24180;&#32423;&#19978;&#20876;\W354.tif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file:///E:\&#26446;&#36745;\&#19978;&#20876;\&#29289;&#29702;\&#20154;&#25945;&#29256;&#20843;&#24180;&#32423;&#19978;&#20876;\W351.tif" TargetMode="External"/><Relationship Id="rId25" Type="http://schemas.openxmlformats.org/officeDocument/2006/relationships/image" Target="file:///E:\&#26446;&#36745;\&#19978;&#20876;\&#29289;&#29702;\&#20154;&#25945;&#29256;&#20843;&#24180;&#32423;&#19978;&#20876;\W356.tif" TargetMode="Externa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file:///E:\&#26446;&#36745;\&#19978;&#20876;\&#29289;&#29702;\&#27818;&#31185;&#29256;&#20843;&#24180;&#32423;&#19978;&#20876;\W350.tif" TargetMode="External"/><Relationship Id="rId24" Type="http://schemas.openxmlformats.org/officeDocument/2006/relationships/image" Target="media/image10.png"/><Relationship Id="rId5" Type="http://schemas.openxmlformats.org/officeDocument/2006/relationships/webSettings" Target="webSettings.xml"/><Relationship Id="rId15" Type="http://schemas.openxmlformats.org/officeDocument/2006/relationships/image" Target="file:///E:\&#26446;&#36745;\&#19978;&#20876;\&#29289;&#29702;\&#20154;&#25945;&#29256;&#20843;&#24180;&#32423;&#19978;&#20876;\E214.tif" TargetMode="External"/><Relationship Id="rId23" Type="http://schemas.openxmlformats.org/officeDocument/2006/relationships/image" Target="media/image9.png"/><Relationship Id="rId28" Type="http://schemas.openxmlformats.org/officeDocument/2006/relationships/image" Target="media/image12.png"/><Relationship Id="rId10" Type="http://schemas.openxmlformats.org/officeDocument/2006/relationships/image" Target="media/image3.png"/><Relationship Id="rId19" Type="http://schemas.openxmlformats.org/officeDocument/2006/relationships/image" Target="file:///E:\&#26446;&#36745;\&#19978;&#20876;\&#29289;&#29702;\&#20154;&#25945;&#29256;&#20843;&#24180;&#32423;&#19978;&#20876;\W352.tif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file:///F:\&#20843;&#29289;&#29702;R&#19978;&#20856;&#20013;&#28857;\W355.tif" TargetMode="External"/><Relationship Id="rId27" Type="http://schemas.openxmlformats.org/officeDocument/2006/relationships/image" Target="file:///E:\&#26446;&#36745;\&#19978;&#20876;\&#29289;&#29702;\&#20154;&#25945;&#29256;&#20843;&#24180;&#32423;&#19978;&#20876;\W358.tif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628</Words>
  <Characters>3584</Characters>
  <Application>Microsoft Office Word</Application>
  <DocSecurity>0</DocSecurity>
  <Lines>29</Lines>
  <Paragraphs>8</Paragraphs>
  <ScaleCrop>false</ScaleCrop>
  <Company>China</Company>
  <LinksUpToDate>false</LinksUpToDate>
  <CharactersWithSpaces>4204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2020-10-26T13:21:00Z</dcterms:created>
  <dcterms:modified xsi:type="dcterms:W3CDTF">2020-10-26T13:21:00Z</dcterms:modified>
</cp:coreProperties>
</file>